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41C" w:rsidRDefault="006C341C" w:rsidP="006C341C">
      <w:pPr>
        <w:spacing w:after="0" w:line="288" w:lineRule="auto"/>
        <w:jc w:val="center"/>
        <w:rPr>
          <w:rFonts w:ascii="Times New Roman" w:hAnsi="Times New Roman" w:cs="Times New Roman"/>
          <w:b/>
          <w:sz w:val="28"/>
          <w:szCs w:val="28"/>
        </w:rPr>
      </w:pPr>
      <w:bookmarkStart w:id="0" w:name="_GoBack"/>
      <w:bookmarkEnd w:id="0"/>
      <w:r w:rsidRPr="00A4775F">
        <w:rPr>
          <w:rFonts w:ascii="Arial" w:eastAsia="Calibri" w:hAnsi="Arial" w:cs="Arial"/>
          <w:b/>
          <w:noProof/>
          <w:sz w:val="36"/>
          <w:szCs w:val="36"/>
          <w:lang w:val="sk-SK" w:eastAsia="sk-SK"/>
        </w:rPr>
        <w:drawing>
          <wp:anchor distT="0" distB="0" distL="114300" distR="114300" simplePos="0" relativeHeight="251659264" behindDoc="1" locked="0" layoutInCell="1" allowOverlap="1" wp14:anchorId="2C3276DC" wp14:editId="2706AB44">
            <wp:simplePos x="0" y="0"/>
            <wp:positionH relativeFrom="margin">
              <wp:posOffset>-41910</wp:posOffset>
            </wp:positionH>
            <wp:positionV relativeFrom="paragraph">
              <wp:posOffset>-361950</wp:posOffset>
            </wp:positionV>
            <wp:extent cx="6120130" cy="1912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ner-PAQUALITY-a-Erasmus-co-funded-logo_V1-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1912620"/>
                    </a:xfrm>
                    <a:prstGeom prst="rect">
                      <a:avLst/>
                    </a:prstGeom>
                  </pic:spPr>
                </pic:pic>
              </a:graphicData>
            </a:graphic>
            <wp14:sizeRelH relativeFrom="page">
              <wp14:pctWidth>0</wp14:pctWidth>
            </wp14:sizeRelH>
            <wp14:sizeRelV relativeFrom="page">
              <wp14:pctHeight>0</wp14:pctHeight>
            </wp14:sizeRelV>
          </wp:anchor>
        </w:drawing>
      </w:r>
    </w:p>
    <w:p w:rsidR="006C341C" w:rsidRDefault="006C341C" w:rsidP="006C341C">
      <w:pPr>
        <w:spacing w:after="0" w:line="288" w:lineRule="auto"/>
        <w:jc w:val="center"/>
        <w:rPr>
          <w:rFonts w:ascii="Times New Roman" w:hAnsi="Times New Roman" w:cs="Times New Roman"/>
          <w:b/>
          <w:sz w:val="28"/>
          <w:szCs w:val="28"/>
        </w:rPr>
      </w:pPr>
    </w:p>
    <w:p w:rsidR="006C341C" w:rsidRDefault="006C341C" w:rsidP="006C341C">
      <w:pPr>
        <w:spacing w:after="0" w:line="288" w:lineRule="auto"/>
        <w:jc w:val="center"/>
        <w:rPr>
          <w:rFonts w:ascii="Times New Roman" w:hAnsi="Times New Roman" w:cs="Times New Roman"/>
          <w:b/>
          <w:sz w:val="28"/>
          <w:szCs w:val="28"/>
        </w:rPr>
      </w:pPr>
    </w:p>
    <w:p w:rsidR="006C341C" w:rsidRDefault="006C341C" w:rsidP="006C341C">
      <w:pPr>
        <w:spacing w:after="0" w:line="288" w:lineRule="auto"/>
        <w:jc w:val="center"/>
        <w:rPr>
          <w:rFonts w:ascii="Times New Roman" w:hAnsi="Times New Roman" w:cs="Times New Roman"/>
          <w:b/>
          <w:sz w:val="28"/>
          <w:szCs w:val="28"/>
        </w:rPr>
      </w:pPr>
    </w:p>
    <w:p w:rsidR="006C341C" w:rsidRDefault="006C341C" w:rsidP="006C341C">
      <w:pPr>
        <w:spacing w:after="0" w:line="288" w:lineRule="auto"/>
        <w:jc w:val="center"/>
        <w:rPr>
          <w:rFonts w:ascii="Times New Roman" w:hAnsi="Times New Roman" w:cs="Times New Roman"/>
          <w:b/>
          <w:sz w:val="28"/>
          <w:szCs w:val="28"/>
        </w:rPr>
      </w:pPr>
    </w:p>
    <w:p w:rsidR="006C341C" w:rsidRPr="00EB22AB" w:rsidRDefault="006C341C" w:rsidP="006C341C">
      <w:pPr>
        <w:spacing w:before="120" w:after="0" w:line="240" w:lineRule="auto"/>
        <w:jc w:val="center"/>
        <w:rPr>
          <w:rFonts w:ascii="Calibri" w:eastAsia="Calibri" w:hAnsi="Calibri" w:cs="Times New Roman"/>
          <w:lang w:val="en-GB"/>
        </w:rPr>
      </w:pPr>
      <w:r w:rsidRPr="00EB22AB">
        <w:rPr>
          <w:rFonts w:ascii="Arial" w:eastAsia="Calibri" w:hAnsi="Arial" w:cs="Arial"/>
          <w:b/>
          <w:sz w:val="28"/>
          <w:szCs w:val="28"/>
          <w:lang w:val="en-GB"/>
        </w:rPr>
        <w:t>Public Administration Education Quality Enhancement Erasmus+ Strategic Partnership KA203</w:t>
      </w:r>
      <w:r>
        <w:rPr>
          <w:rFonts w:ascii="Arial" w:eastAsia="Calibri" w:hAnsi="Arial" w:cs="Arial"/>
          <w:b/>
          <w:sz w:val="28"/>
          <w:szCs w:val="28"/>
          <w:lang w:val="en-GB"/>
        </w:rPr>
        <w:t xml:space="preserve"> (PAQUALITY)</w:t>
      </w:r>
    </w:p>
    <w:p w:rsidR="006C341C" w:rsidRPr="00EB22AB" w:rsidRDefault="006C341C" w:rsidP="006C341C">
      <w:pPr>
        <w:spacing w:before="120" w:after="0" w:line="240" w:lineRule="auto"/>
        <w:jc w:val="center"/>
        <w:rPr>
          <w:rFonts w:ascii="Times New Roman" w:eastAsia="Calibri" w:hAnsi="Times New Roman" w:cs="Times New Roman"/>
          <w:b/>
          <w:sz w:val="24"/>
          <w:szCs w:val="24"/>
          <w:lang w:val="en-GB"/>
        </w:rPr>
      </w:pPr>
      <w:r w:rsidRPr="00EB22AB">
        <w:rPr>
          <w:rFonts w:ascii="Times New Roman" w:eastAsia="Calibri" w:hAnsi="Times New Roman" w:cs="Times New Roman"/>
          <w:b/>
          <w:sz w:val="24"/>
          <w:szCs w:val="24"/>
          <w:lang w:val="en-GB"/>
        </w:rPr>
        <w:t xml:space="preserve">No </w:t>
      </w:r>
      <w:r w:rsidRPr="00EB22AB">
        <w:rPr>
          <w:rFonts w:ascii="Times New Roman" w:eastAsia="Calibri" w:hAnsi="Times New Roman" w:cs="Times New Roman"/>
          <w:b/>
          <w:bCs/>
          <w:sz w:val="24"/>
          <w:szCs w:val="24"/>
          <w:lang w:val="en-GB"/>
        </w:rPr>
        <w:t xml:space="preserve">– 2018-1-SK01-KA203-046330, </w:t>
      </w:r>
      <w:r w:rsidRPr="00EB22AB">
        <w:rPr>
          <w:rFonts w:ascii="Times New Roman" w:eastAsia="Calibri" w:hAnsi="Times New Roman" w:cs="Times New Roman"/>
          <w:b/>
          <w:sz w:val="24"/>
          <w:szCs w:val="24"/>
          <w:lang w:val="en-GB"/>
        </w:rPr>
        <w:t>Slovakia, 09/2018-08/2021</w:t>
      </w:r>
    </w:p>
    <w:p w:rsidR="006C341C" w:rsidRDefault="006C341C" w:rsidP="006C341C">
      <w:pPr>
        <w:spacing w:after="0" w:line="288" w:lineRule="auto"/>
        <w:jc w:val="center"/>
        <w:rPr>
          <w:rFonts w:ascii="Times New Roman" w:hAnsi="Times New Roman" w:cs="Times New Roman"/>
          <w:b/>
          <w:sz w:val="24"/>
          <w:szCs w:val="24"/>
        </w:rPr>
      </w:pPr>
    </w:p>
    <w:p w:rsidR="007541AE" w:rsidRDefault="007541AE" w:rsidP="006C341C">
      <w:pPr>
        <w:spacing w:after="0" w:line="288" w:lineRule="auto"/>
        <w:jc w:val="center"/>
        <w:rPr>
          <w:rFonts w:ascii="Times New Roman" w:hAnsi="Times New Roman" w:cs="Times New Roman"/>
          <w:b/>
          <w:caps/>
          <w:sz w:val="36"/>
          <w:szCs w:val="36"/>
          <w:lang w:val="sl-SI"/>
        </w:rPr>
      </w:pPr>
    </w:p>
    <w:p w:rsidR="006C341C" w:rsidRPr="007541AE" w:rsidRDefault="007541AE" w:rsidP="006C341C">
      <w:pPr>
        <w:spacing w:after="0" w:line="288" w:lineRule="auto"/>
        <w:jc w:val="center"/>
        <w:rPr>
          <w:rFonts w:ascii="Times New Roman" w:hAnsi="Times New Roman" w:cs="Times New Roman"/>
          <w:b/>
          <w:sz w:val="36"/>
          <w:szCs w:val="36"/>
        </w:rPr>
      </w:pPr>
      <w:r w:rsidRPr="007541AE">
        <w:rPr>
          <w:rFonts w:ascii="Times New Roman" w:hAnsi="Times New Roman" w:cs="Times New Roman"/>
          <w:b/>
          <w:caps/>
          <w:sz w:val="36"/>
          <w:szCs w:val="36"/>
          <w:lang w:val="sl-SI"/>
        </w:rPr>
        <w:t>Framing the design of PA teaching</w:t>
      </w:r>
    </w:p>
    <w:p w:rsidR="007541AE" w:rsidRPr="007541AE" w:rsidRDefault="007541AE" w:rsidP="007541AE">
      <w:pPr>
        <w:spacing w:after="0" w:line="288" w:lineRule="auto"/>
        <w:rPr>
          <w:rFonts w:ascii="Times New Roman" w:hAnsi="Times New Roman" w:cs="Times New Roman"/>
          <w:b/>
          <w:i/>
          <w:sz w:val="24"/>
          <w:szCs w:val="24"/>
        </w:rPr>
      </w:pPr>
      <w:r w:rsidRPr="007541AE">
        <w:rPr>
          <w:rFonts w:ascii="Times New Roman" w:hAnsi="Times New Roman" w:cs="Times New Roman"/>
          <w:b/>
          <w:i/>
          <w:sz w:val="24"/>
          <w:szCs w:val="24"/>
        </w:rPr>
        <w:t>Workshop on PA curricula in CEE and development of competencies relevant for practice</w:t>
      </w:r>
    </w:p>
    <w:p w:rsidR="007541AE" w:rsidRPr="007541AE" w:rsidRDefault="007541AE" w:rsidP="007541AE">
      <w:pPr>
        <w:spacing w:after="0" w:line="288" w:lineRule="auto"/>
        <w:jc w:val="center"/>
        <w:rPr>
          <w:rFonts w:ascii="Times New Roman" w:hAnsi="Times New Roman" w:cs="Times New Roman"/>
          <w:b/>
          <w:sz w:val="36"/>
          <w:szCs w:val="36"/>
        </w:rPr>
      </w:pPr>
    </w:p>
    <w:p w:rsidR="006C341C" w:rsidRDefault="006C341C" w:rsidP="006C341C">
      <w:pPr>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PROGRAMME</w:t>
      </w:r>
    </w:p>
    <w:p w:rsidR="006C341C" w:rsidRPr="00A4775F" w:rsidRDefault="006C341C" w:rsidP="006C341C">
      <w:pPr>
        <w:spacing w:after="0" w:line="288" w:lineRule="auto"/>
        <w:jc w:val="center"/>
        <w:rPr>
          <w:rFonts w:ascii="Times New Roman" w:hAnsi="Times New Roman" w:cs="Times New Roman"/>
          <w:b/>
          <w:i/>
          <w:sz w:val="24"/>
          <w:szCs w:val="24"/>
        </w:rPr>
      </w:pPr>
    </w:p>
    <w:p w:rsidR="006C341C" w:rsidRPr="00D61B21" w:rsidRDefault="006C341C" w:rsidP="006C341C">
      <w:pPr>
        <w:spacing w:after="0" w:line="288" w:lineRule="auto"/>
        <w:rPr>
          <w:rFonts w:ascii="Times New Roman" w:hAnsi="Times New Roman" w:cs="Times New Roman"/>
          <w:sz w:val="24"/>
          <w:szCs w:val="24"/>
        </w:rPr>
      </w:pPr>
    </w:p>
    <w:p w:rsidR="006C341C" w:rsidRPr="00D61B21" w:rsidRDefault="006C341C" w:rsidP="006C341C">
      <w:pPr>
        <w:spacing w:after="0" w:line="288" w:lineRule="auto"/>
        <w:rPr>
          <w:rFonts w:ascii="Times New Roman" w:hAnsi="Times New Roman" w:cs="Times New Roman"/>
          <w:sz w:val="24"/>
          <w:szCs w:val="24"/>
        </w:rPr>
      </w:pPr>
      <w:r w:rsidRPr="00EF78BD">
        <w:rPr>
          <w:rFonts w:ascii="Times New Roman" w:hAnsi="Times New Roman" w:cs="Times New Roman"/>
          <w:b/>
          <w:sz w:val="24"/>
          <w:szCs w:val="24"/>
        </w:rPr>
        <w:t>Term:</w:t>
      </w:r>
      <w:r w:rsidR="00DE4DAE">
        <w:rPr>
          <w:rFonts w:ascii="Times New Roman" w:hAnsi="Times New Roman" w:cs="Times New Roman"/>
          <w:b/>
          <w:sz w:val="24"/>
          <w:szCs w:val="24"/>
        </w:rPr>
        <w:t xml:space="preserve"> November 4 - 6</w:t>
      </w:r>
      <w:r w:rsidRPr="00DE4DAE">
        <w:rPr>
          <w:rFonts w:ascii="Times New Roman" w:hAnsi="Times New Roman" w:cs="Times New Roman"/>
          <w:b/>
          <w:sz w:val="24"/>
          <w:szCs w:val="24"/>
        </w:rPr>
        <w:t>, 2020</w:t>
      </w:r>
    </w:p>
    <w:p w:rsidR="006C341C" w:rsidRPr="00D61B21" w:rsidRDefault="006C341C" w:rsidP="006C341C">
      <w:pPr>
        <w:spacing w:after="0" w:line="288" w:lineRule="auto"/>
        <w:rPr>
          <w:rFonts w:ascii="Times New Roman" w:hAnsi="Times New Roman" w:cs="Times New Roman"/>
          <w:sz w:val="24"/>
          <w:szCs w:val="24"/>
        </w:rPr>
      </w:pPr>
      <w:r w:rsidRPr="00EF78BD">
        <w:rPr>
          <w:rFonts w:ascii="Times New Roman" w:hAnsi="Times New Roman" w:cs="Times New Roman"/>
          <w:b/>
          <w:sz w:val="24"/>
          <w:szCs w:val="24"/>
        </w:rPr>
        <w:t>Format:</w:t>
      </w:r>
      <w:r w:rsidRPr="00D61B21">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D61B21">
        <w:rPr>
          <w:rFonts w:ascii="Times New Roman" w:hAnsi="Times New Roman" w:cs="Times New Roman"/>
          <w:sz w:val="24"/>
          <w:szCs w:val="24"/>
        </w:rPr>
        <w:t>virtual event (originally planned to be organized in</w:t>
      </w:r>
      <w:r w:rsidR="00550A76">
        <w:rPr>
          <w:rFonts w:ascii="Times New Roman" w:hAnsi="Times New Roman" w:cs="Times New Roman"/>
          <w:sz w:val="24"/>
          <w:szCs w:val="24"/>
        </w:rPr>
        <w:t xml:space="preserve"> Varna, Bulgaria</w:t>
      </w:r>
      <w:r w:rsidRPr="00D61B21">
        <w:rPr>
          <w:rFonts w:ascii="Times New Roman" w:hAnsi="Times New Roman" w:cs="Times New Roman"/>
          <w:sz w:val="24"/>
          <w:szCs w:val="24"/>
        </w:rPr>
        <w:t>)</w:t>
      </w:r>
    </w:p>
    <w:p w:rsidR="006C341C" w:rsidRPr="00D61B21" w:rsidRDefault="006C341C" w:rsidP="006C341C">
      <w:pPr>
        <w:spacing w:after="0" w:line="288" w:lineRule="auto"/>
        <w:jc w:val="both"/>
        <w:rPr>
          <w:rFonts w:ascii="Times New Roman" w:hAnsi="Times New Roman" w:cs="Times New Roman"/>
          <w:b/>
          <w:sz w:val="24"/>
          <w:szCs w:val="24"/>
        </w:rPr>
      </w:pPr>
      <w:r w:rsidRPr="00EF78BD">
        <w:rPr>
          <w:rFonts w:ascii="Times New Roman" w:hAnsi="Times New Roman" w:cs="Times New Roman"/>
          <w:b/>
          <w:sz w:val="24"/>
          <w:szCs w:val="24"/>
        </w:rPr>
        <w:t>Platform:</w:t>
      </w:r>
      <w:r w:rsidRPr="00D61B21">
        <w:rPr>
          <w:rFonts w:ascii="Times New Roman" w:hAnsi="Times New Roman" w:cs="Times New Roman"/>
          <w:sz w:val="24"/>
          <w:szCs w:val="24"/>
        </w:rPr>
        <w:t xml:space="preserve"> </w:t>
      </w:r>
      <w:r w:rsidR="00550A76">
        <w:rPr>
          <w:rFonts w:ascii="Times New Roman" w:hAnsi="Times New Roman" w:cs="Times New Roman"/>
          <w:sz w:val="24"/>
          <w:szCs w:val="24"/>
        </w:rPr>
        <w:t xml:space="preserve">Google </w:t>
      </w:r>
      <w:r w:rsidR="001F19D1">
        <w:rPr>
          <w:rFonts w:ascii="Times New Roman" w:hAnsi="Times New Roman" w:cs="Times New Roman"/>
          <w:sz w:val="24"/>
          <w:szCs w:val="24"/>
        </w:rPr>
        <w:t>M</w:t>
      </w:r>
      <w:r w:rsidR="00550A76">
        <w:rPr>
          <w:rFonts w:ascii="Times New Roman" w:hAnsi="Times New Roman" w:cs="Times New Roman"/>
          <w:sz w:val="24"/>
          <w:szCs w:val="24"/>
        </w:rPr>
        <w:t xml:space="preserve">eet </w:t>
      </w:r>
      <w:r w:rsidRPr="001F19D1">
        <w:rPr>
          <w:rFonts w:ascii="Times New Roman" w:hAnsi="Times New Roman" w:cs="Times New Roman"/>
          <w:b/>
          <w:sz w:val="24"/>
          <w:szCs w:val="24"/>
        </w:rPr>
        <w:t xml:space="preserve">hosted by </w:t>
      </w:r>
      <w:r w:rsidR="00550A76" w:rsidRPr="001F19D1">
        <w:rPr>
          <w:rFonts w:ascii="Times New Roman" w:hAnsi="Times New Roman" w:cs="Times New Roman"/>
          <w:b/>
          <w:sz w:val="24"/>
          <w:szCs w:val="24"/>
        </w:rPr>
        <w:t>Varna Free University</w:t>
      </w:r>
    </w:p>
    <w:p w:rsidR="00993D30" w:rsidRDefault="00993D30"/>
    <w:p w:rsidR="00DE4DAE" w:rsidRPr="00D61B21" w:rsidRDefault="00DE4DAE" w:rsidP="00DE4DAE">
      <w:pPr>
        <w:spacing w:after="0" w:line="288" w:lineRule="auto"/>
        <w:jc w:val="both"/>
        <w:rPr>
          <w:rFonts w:ascii="Times New Roman" w:hAnsi="Times New Roman" w:cs="Times New Roman"/>
          <w:b/>
          <w:sz w:val="24"/>
          <w:szCs w:val="24"/>
        </w:rPr>
      </w:pPr>
      <w:r w:rsidRPr="00D61B21">
        <w:rPr>
          <w:rFonts w:ascii="Times New Roman" w:hAnsi="Times New Roman" w:cs="Times New Roman"/>
          <w:b/>
          <w:sz w:val="24"/>
          <w:szCs w:val="24"/>
        </w:rPr>
        <w:t>Participating institutions:</w:t>
      </w:r>
    </w:p>
    <w:p w:rsidR="00DE4DAE" w:rsidRDefault="00DE4DAE" w:rsidP="00DE4DAE">
      <w:pPr>
        <w:spacing w:after="0" w:line="288" w:lineRule="auto"/>
        <w:jc w:val="both"/>
        <w:rPr>
          <w:rFonts w:ascii="Times New Roman" w:hAnsi="Times New Roman" w:cs="Times New Roman"/>
          <w:sz w:val="24"/>
          <w:szCs w:val="24"/>
        </w:rPr>
      </w:pPr>
      <w:r>
        <w:rPr>
          <w:rFonts w:ascii="Times New Roman" w:hAnsi="Times New Roman" w:cs="Times New Roman"/>
          <w:sz w:val="24"/>
          <w:szCs w:val="24"/>
        </w:rPr>
        <w:t>Four partners of the PAQUALITY project are responsible for the workshop preparation and implementation:</w:t>
      </w:r>
    </w:p>
    <w:p w:rsidR="00DE4DAE" w:rsidRPr="00E5155F" w:rsidRDefault="00DE4DAE" w:rsidP="00E5155F">
      <w:pPr>
        <w:pStyle w:val="ListParagraph"/>
        <w:numPr>
          <w:ilvl w:val="0"/>
          <w:numId w:val="2"/>
        </w:numPr>
        <w:spacing w:after="0" w:line="288" w:lineRule="auto"/>
        <w:jc w:val="both"/>
        <w:rPr>
          <w:rFonts w:ascii="Times New Roman" w:hAnsi="Times New Roman" w:cs="Times New Roman"/>
          <w:sz w:val="24"/>
          <w:szCs w:val="24"/>
        </w:rPr>
      </w:pPr>
      <w:r w:rsidRPr="00E5155F">
        <w:rPr>
          <w:rFonts w:ascii="Times New Roman" w:hAnsi="Times New Roman" w:cs="Times New Roman"/>
          <w:sz w:val="24"/>
          <w:szCs w:val="24"/>
        </w:rPr>
        <w:t>Varna Free University, Bulgaria</w:t>
      </w:r>
    </w:p>
    <w:p w:rsidR="00DE4DAE" w:rsidRPr="00E5155F" w:rsidRDefault="00DE4DAE" w:rsidP="00E5155F">
      <w:pPr>
        <w:pStyle w:val="ListParagraph"/>
        <w:numPr>
          <w:ilvl w:val="0"/>
          <w:numId w:val="2"/>
        </w:numPr>
        <w:spacing w:after="0" w:line="288" w:lineRule="auto"/>
        <w:jc w:val="both"/>
        <w:rPr>
          <w:rFonts w:ascii="Times New Roman" w:hAnsi="Times New Roman" w:cs="Times New Roman"/>
          <w:sz w:val="24"/>
          <w:szCs w:val="24"/>
        </w:rPr>
      </w:pPr>
      <w:r w:rsidRPr="00E5155F">
        <w:rPr>
          <w:rFonts w:ascii="Times New Roman" w:hAnsi="Times New Roman" w:cs="Times New Roman"/>
          <w:sz w:val="24"/>
          <w:szCs w:val="24"/>
        </w:rPr>
        <w:t>University of Ljubljana, Slovenia,</w:t>
      </w:r>
    </w:p>
    <w:p w:rsidR="00DE4DAE" w:rsidRPr="00E5155F" w:rsidRDefault="00DE4DAE" w:rsidP="00E5155F">
      <w:pPr>
        <w:pStyle w:val="ListParagraph"/>
        <w:numPr>
          <w:ilvl w:val="0"/>
          <w:numId w:val="2"/>
        </w:numPr>
        <w:spacing w:after="0" w:line="288" w:lineRule="auto"/>
        <w:jc w:val="both"/>
        <w:rPr>
          <w:rFonts w:ascii="Times New Roman" w:hAnsi="Times New Roman" w:cs="Times New Roman"/>
          <w:sz w:val="24"/>
          <w:szCs w:val="24"/>
        </w:rPr>
      </w:pPr>
      <w:r w:rsidRPr="00E5155F">
        <w:rPr>
          <w:rFonts w:ascii="Times New Roman" w:hAnsi="Times New Roman" w:cs="Times New Roman"/>
          <w:sz w:val="24"/>
          <w:szCs w:val="24"/>
        </w:rPr>
        <w:t>Masaryk University, Czech Republic</w:t>
      </w:r>
    </w:p>
    <w:p w:rsidR="00DE4DAE" w:rsidRPr="00E5155F" w:rsidRDefault="00DE4DAE" w:rsidP="00E5155F">
      <w:pPr>
        <w:pStyle w:val="ListParagraph"/>
        <w:numPr>
          <w:ilvl w:val="0"/>
          <w:numId w:val="2"/>
        </w:numPr>
        <w:spacing w:after="0" w:line="288" w:lineRule="auto"/>
        <w:jc w:val="both"/>
        <w:rPr>
          <w:rFonts w:ascii="Times New Roman" w:hAnsi="Times New Roman" w:cs="Times New Roman"/>
          <w:sz w:val="24"/>
          <w:szCs w:val="24"/>
        </w:rPr>
      </w:pPr>
      <w:r w:rsidRPr="00E5155F">
        <w:rPr>
          <w:rFonts w:ascii="Times New Roman" w:hAnsi="Times New Roman" w:cs="Times New Roman"/>
          <w:sz w:val="24"/>
          <w:szCs w:val="24"/>
        </w:rPr>
        <w:t>Babes-Bolyai University, Romania</w:t>
      </w:r>
    </w:p>
    <w:p w:rsidR="00DE4DAE" w:rsidRDefault="00E5155F" w:rsidP="00DE4DAE">
      <w:pPr>
        <w:spacing w:after="0" w:line="288" w:lineRule="auto"/>
        <w:jc w:val="both"/>
        <w:rPr>
          <w:rFonts w:ascii="Times New Roman" w:hAnsi="Times New Roman" w:cs="Times New Roman"/>
          <w:sz w:val="24"/>
          <w:szCs w:val="24"/>
        </w:rPr>
      </w:pPr>
      <w:r>
        <w:rPr>
          <w:rFonts w:ascii="Times New Roman" w:hAnsi="Times New Roman" w:cs="Times New Roman"/>
          <w:sz w:val="24"/>
          <w:szCs w:val="24"/>
        </w:rPr>
        <w:t>Other</w:t>
      </w:r>
      <w:r w:rsidR="00DE4DAE">
        <w:rPr>
          <w:rFonts w:ascii="Times New Roman" w:hAnsi="Times New Roman" w:cs="Times New Roman"/>
          <w:sz w:val="24"/>
          <w:szCs w:val="24"/>
        </w:rPr>
        <w:t xml:space="preserve"> participating institutions:</w:t>
      </w:r>
    </w:p>
    <w:p w:rsidR="00DE4DAE" w:rsidRPr="00E5155F" w:rsidRDefault="00DE4DAE" w:rsidP="00E5155F">
      <w:pPr>
        <w:pStyle w:val="ListParagraph"/>
        <w:numPr>
          <w:ilvl w:val="0"/>
          <w:numId w:val="3"/>
        </w:numPr>
        <w:spacing w:after="0" w:line="288" w:lineRule="auto"/>
        <w:jc w:val="both"/>
        <w:rPr>
          <w:rFonts w:ascii="Times New Roman" w:hAnsi="Times New Roman" w:cs="Times New Roman"/>
          <w:sz w:val="24"/>
          <w:szCs w:val="24"/>
        </w:rPr>
      </w:pPr>
      <w:r w:rsidRPr="00E5155F">
        <w:rPr>
          <w:rFonts w:ascii="Times New Roman" w:hAnsi="Times New Roman" w:cs="Times New Roman"/>
          <w:sz w:val="24"/>
          <w:szCs w:val="24"/>
        </w:rPr>
        <w:t>University of National and World Economy, Bulgaria</w:t>
      </w:r>
    </w:p>
    <w:p w:rsidR="00DE4DAE" w:rsidRPr="00E5155F" w:rsidRDefault="005E60F6" w:rsidP="00E5155F">
      <w:pPr>
        <w:pStyle w:val="ListParagraph"/>
        <w:numPr>
          <w:ilvl w:val="0"/>
          <w:numId w:val="3"/>
        </w:numPr>
        <w:spacing w:after="0" w:line="288" w:lineRule="auto"/>
        <w:jc w:val="both"/>
        <w:rPr>
          <w:rFonts w:ascii="Times New Roman" w:hAnsi="Times New Roman" w:cs="Times New Roman"/>
          <w:sz w:val="24"/>
          <w:szCs w:val="24"/>
        </w:rPr>
      </w:pPr>
      <w:r w:rsidRPr="00E5155F">
        <w:rPr>
          <w:rFonts w:ascii="Times New Roman" w:hAnsi="Times New Roman" w:cs="Times New Roman"/>
          <w:sz w:val="24"/>
          <w:szCs w:val="24"/>
        </w:rPr>
        <w:t>Municipality of Varna, Bulgaria</w:t>
      </w:r>
    </w:p>
    <w:p w:rsidR="005E60F6" w:rsidRPr="00E5155F" w:rsidRDefault="005E60F6" w:rsidP="00E5155F">
      <w:pPr>
        <w:pStyle w:val="ListParagraph"/>
        <w:numPr>
          <w:ilvl w:val="0"/>
          <w:numId w:val="3"/>
        </w:numPr>
        <w:spacing w:after="0" w:line="288" w:lineRule="auto"/>
        <w:jc w:val="both"/>
        <w:rPr>
          <w:rFonts w:ascii="Times New Roman" w:hAnsi="Times New Roman" w:cs="Times New Roman"/>
          <w:sz w:val="24"/>
          <w:szCs w:val="24"/>
        </w:rPr>
      </w:pPr>
      <w:r w:rsidRPr="00E5155F">
        <w:rPr>
          <w:rFonts w:ascii="Times New Roman" w:hAnsi="Times New Roman" w:cs="Times New Roman"/>
          <w:sz w:val="24"/>
          <w:szCs w:val="24"/>
        </w:rPr>
        <w:t>Ministry of Economy, Bulgaria</w:t>
      </w:r>
    </w:p>
    <w:p w:rsidR="005E60F6" w:rsidRPr="00E5155F" w:rsidRDefault="005E60F6" w:rsidP="00E5155F">
      <w:pPr>
        <w:pStyle w:val="ListParagraph"/>
        <w:numPr>
          <w:ilvl w:val="0"/>
          <w:numId w:val="3"/>
        </w:numPr>
        <w:spacing w:after="0" w:line="288" w:lineRule="auto"/>
        <w:jc w:val="both"/>
        <w:rPr>
          <w:rFonts w:ascii="Times New Roman" w:hAnsi="Times New Roman" w:cs="Times New Roman"/>
          <w:sz w:val="24"/>
          <w:szCs w:val="24"/>
        </w:rPr>
      </w:pPr>
      <w:r w:rsidRPr="00E5155F">
        <w:rPr>
          <w:rFonts w:ascii="Times New Roman" w:hAnsi="Times New Roman" w:cs="Times New Roman"/>
          <w:sz w:val="24"/>
          <w:szCs w:val="24"/>
        </w:rPr>
        <w:t>Technical University Sofia, Bulgaria</w:t>
      </w:r>
    </w:p>
    <w:p w:rsidR="00E5155F" w:rsidRPr="00E5155F" w:rsidRDefault="00E5155F" w:rsidP="00E5155F">
      <w:pPr>
        <w:spacing w:after="0" w:line="288" w:lineRule="auto"/>
        <w:jc w:val="both"/>
        <w:rPr>
          <w:rFonts w:ascii="Times New Roman" w:hAnsi="Times New Roman" w:cs="Times New Roman"/>
          <w:sz w:val="24"/>
          <w:szCs w:val="24"/>
        </w:rPr>
      </w:pPr>
      <w:r>
        <w:rPr>
          <w:rFonts w:ascii="Times New Roman" w:hAnsi="Times New Roman" w:cs="Times New Roman"/>
          <w:sz w:val="24"/>
          <w:szCs w:val="24"/>
        </w:rPr>
        <w:t>NISPAcee participates as an observer.</w:t>
      </w:r>
    </w:p>
    <w:p w:rsidR="00DE4DAE" w:rsidRDefault="00DE4DAE" w:rsidP="00DE4DAE">
      <w:pPr>
        <w:spacing w:after="0" w:line="288" w:lineRule="auto"/>
        <w:rPr>
          <w:rFonts w:ascii="Times New Roman" w:hAnsi="Times New Roman" w:cs="Times New Roman"/>
          <w:b/>
          <w:sz w:val="24"/>
          <w:szCs w:val="24"/>
          <w:lang w:val="sl-SI"/>
        </w:rPr>
      </w:pPr>
    </w:p>
    <w:p w:rsidR="00423339" w:rsidRDefault="00423339" w:rsidP="00DE4DAE">
      <w:pPr>
        <w:spacing w:after="0" w:line="288" w:lineRule="auto"/>
        <w:rPr>
          <w:rFonts w:ascii="Times New Roman" w:hAnsi="Times New Roman" w:cs="Times New Roman"/>
          <w:b/>
          <w:sz w:val="24"/>
          <w:szCs w:val="24"/>
          <w:lang w:val="sl-SI"/>
        </w:rPr>
      </w:pPr>
    </w:p>
    <w:p w:rsidR="00423339" w:rsidRDefault="00423339" w:rsidP="00DE4DAE">
      <w:pPr>
        <w:spacing w:after="0" w:line="288" w:lineRule="auto"/>
        <w:rPr>
          <w:rFonts w:ascii="Times New Roman" w:hAnsi="Times New Roman" w:cs="Times New Roman"/>
          <w:b/>
          <w:sz w:val="24"/>
          <w:szCs w:val="24"/>
          <w:lang w:val="sl-SI"/>
        </w:rPr>
      </w:pPr>
    </w:p>
    <w:p w:rsidR="00423339" w:rsidRDefault="00423339" w:rsidP="00DE4DAE">
      <w:pPr>
        <w:spacing w:after="0" w:line="288" w:lineRule="auto"/>
        <w:rPr>
          <w:rFonts w:ascii="Times New Roman" w:hAnsi="Times New Roman" w:cs="Times New Roman"/>
          <w:b/>
          <w:sz w:val="24"/>
          <w:szCs w:val="24"/>
          <w:lang w:val="sl-SI"/>
        </w:rPr>
      </w:pPr>
    </w:p>
    <w:p w:rsidR="00E42BFD" w:rsidRDefault="00E42BFD" w:rsidP="00DE4DAE">
      <w:pPr>
        <w:spacing w:after="0" w:line="288" w:lineRule="auto"/>
        <w:rPr>
          <w:rFonts w:ascii="Times New Roman" w:hAnsi="Times New Roman" w:cs="Times New Roman"/>
          <w:b/>
          <w:sz w:val="24"/>
          <w:szCs w:val="24"/>
          <w:lang w:val="sl-SI"/>
        </w:rPr>
      </w:pPr>
    </w:p>
    <w:p w:rsidR="00DE4DAE" w:rsidRPr="00097CC2" w:rsidRDefault="00DE4DAE" w:rsidP="00DE4DAE">
      <w:pPr>
        <w:spacing w:after="0" w:line="288" w:lineRule="auto"/>
        <w:rPr>
          <w:rFonts w:ascii="Times New Roman" w:hAnsi="Times New Roman" w:cs="Times New Roman"/>
          <w:b/>
          <w:sz w:val="24"/>
          <w:szCs w:val="24"/>
          <w:lang w:val="sl-SI"/>
        </w:rPr>
      </w:pPr>
      <w:r w:rsidRPr="00097CC2">
        <w:rPr>
          <w:rFonts w:ascii="Times New Roman" w:hAnsi="Times New Roman" w:cs="Times New Roman"/>
          <w:b/>
          <w:sz w:val="24"/>
          <w:szCs w:val="24"/>
          <w:lang w:val="sl-SI"/>
        </w:rPr>
        <w:lastRenderedPageBreak/>
        <w:t>Introduction/motivation</w:t>
      </w:r>
    </w:p>
    <w:p w:rsidR="00DE4DAE" w:rsidRDefault="00DE4DAE" w:rsidP="00DE4DAE">
      <w:pPr>
        <w:spacing w:after="0" w:line="288" w:lineRule="auto"/>
        <w:rPr>
          <w:rFonts w:ascii="Times New Roman" w:hAnsi="Times New Roman" w:cs="Times New Roman"/>
          <w:sz w:val="24"/>
          <w:szCs w:val="24"/>
          <w:lang w:val="sl-SI"/>
        </w:rPr>
      </w:pPr>
    </w:p>
    <w:p w:rsidR="00DE4DAE" w:rsidRPr="00097CC2" w:rsidRDefault="00DE4DAE" w:rsidP="00DE4DAE">
      <w:pPr>
        <w:spacing w:after="0" w:line="288" w:lineRule="auto"/>
        <w:rPr>
          <w:rFonts w:ascii="Times New Roman" w:hAnsi="Times New Roman" w:cs="Times New Roman"/>
          <w:sz w:val="24"/>
          <w:szCs w:val="24"/>
          <w:lang w:val="sl-SI"/>
        </w:rPr>
      </w:pPr>
      <w:r w:rsidRPr="00097CC2">
        <w:rPr>
          <w:rFonts w:ascii="Times New Roman" w:hAnsi="Times New Roman" w:cs="Times New Roman"/>
          <w:sz w:val="24"/>
          <w:szCs w:val="24"/>
          <w:lang w:val="sl-SI"/>
        </w:rPr>
        <w:t>Given the E+ KA2 projects' framework (innovations and development), the main beneficiaries of the activities undertaken are us (and, subsequently, our friends from the regional community).</w:t>
      </w:r>
    </w:p>
    <w:p w:rsidR="00DE4DAE" w:rsidRDefault="00DE4DAE" w:rsidP="00DE4DAE">
      <w:pPr>
        <w:spacing w:after="0" w:line="288" w:lineRule="auto"/>
        <w:rPr>
          <w:rFonts w:ascii="Times New Roman" w:hAnsi="Times New Roman" w:cs="Times New Roman"/>
          <w:sz w:val="24"/>
          <w:szCs w:val="24"/>
          <w:lang w:val="sl-SI"/>
        </w:rPr>
      </w:pPr>
    </w:p>
    <w:p w:rsidR="00DE4DAE" w:rsidRDefault="00DE4DAE" w:rsidP="00DE4DAE">
      <w:pPr>
        <w:spacing w:after="0" w:line="288" w:lineRule="auto"/>
        <w:rPr>
          <w:rFonts w:ascii="Times New Roman" w:hAnsi="Times New Roman" w:cs="Times New Roman"/>
          <w:sz w:val="24"/>
          <w:szCs w:val="24"/>
          <w:lang w:val="sl-SI"/>
        </w:rPr>
      </w:pPr>
      <w:r w:rsidRPr="00097CC2">
        <w:rPr>
          <w:rFonts w:ascii="Times New Roman" w:hAnsi="Times New Roman" w:cs="Times New Roman"/>
          <w:sz w:val="24"/>
          <w:szCs w:val="24"/>
          <w:lang w:val="sl-SI"/>
        </w:rPr>
        <w:t>When considering taking the activities, we should keep in mind to extrapolate as much benefit out of it for our purposes, when teaching PA, thus also sharing our knowledge and experience.</w:t>
      </w:r>
    </w:p>
    <w:p w:rsidR="00DE4DAE" w:rsidRDefault="00DE4DAE" w:rsidP="00DE4DAE">
      <w:pPr>
        <w:spacing w:after="0" w:line="288" w:lineRule="auto"/>
        <w:rPr>
          <w:rFonts w:ascii="Times New Roman" w:hAnsi="Times New Roman" w:cs="Times New Roman"/>
          <w:sz w:val="24"/>
          <w:szCs w:val="24"/>
          <w:lang w:val="sl-SI"/>
        </w:rPr>
      </w:pPr>
    </w:p>
    <w:p w:rsidR="00DE4DAE" w:rsidRPr="00097CC2" w:rsidRDefault="00DE4DAE" w:rsidP="00DE4DAE">
      <w:pPr>
        <w:spacing w:after="0" w:line="288" w:lineRule="auto"/>
        <w:rPr>
          <w:rFonts w:ascii="Times New Roman" w:hAnsi="Times New Roman" w:cs="Times New Roman"/>
          <w:sz w:val="24"/>
          <w:szCs w:val="24"/>
          <w:lang w:val="sl-SI"/>
        </w:rPr>
      </w:pPr>
      <w:r w:rsidRPr="00097CC2">
        <w:rPr>
          <w:rFonts w:ascii="Times New Roman" w:hAnsi="Times New Roman" w:cs="Times New Roman"/>
          <w:sz w:val="24"/>
          <w:szCs w:val="24"/>
          <w:lang w:val="sl-SI"/>
        </w:rPr>
        <w:t>The main input for the exercise and framework development are outputs of the already completed IO1, where extensive competence screening was performed over the selected programs of partner institutions.</w:t>
      </w:r>
    </w:p>
    <w:p w:rsidR="00DE4DAE" w:rsidRPr="00097CC2" w:rsidRDefault="00DE4DAE" w:rsidP="00DE4DAE">
      <w:pPr>
        <w:spacing w:after="0" w:line="288" w:lineRule="auto"/>
        <w:rPr>
          <w:rFonts w:ascii="Times New Roman" w:hAnsi="Times New Roman" w:cs="Times New Roman"/>
          <w:sz w:val="24"/>
          <w:szCs w:val="24"/>
          <w:lang w:val="sl-SI"/>
        </w:rPr>
      </w:pPr>
    </w:p>
    <w:p w:rsidR="00DE4DAE" w:rsidRPr="00097CC2" w:rsidRDefault="00DE4DAE" w:rsidP="00DE4DAE">
      <w:pPr>
        <w:spacing w:after="0" w:line="288" w:lineRule="auto"/>
        <w:rPr>
          <w:rFonts w:ascii="Times New Roman" w:hAnsi="Times New Roman" w:cs="Times New Roman"/>
          <w:b/>
          <w:sz w:val="24"/>
          <w:szCs w:val="24"/>
          <w:lang w:val="sl-SI"/>
        </w:rPr>
      </w:pPr>
      <w:r w:rsidRPr="00097CC2">
        <w:rPr>
          <w:rFonts w:ascii="Times New Roman" w:hAnsi="Times New Roman" w:cs="Times New Roman"/>
          <w:b/>
          <w:sz w:val="24"/>
          <w:szCs w:val="24"/>
          <w:lang w:val="sl-SI"/>
        </w:rPr>
        <w:t>Expected outputs (during and after the workshop)</w:t>
      </w:r>
    </w:p>
    <w:p w:rsidR="00DE4DAE" w:rsidRDefault="00DE4DAE" w:rsidP="00DE4DAE">
      <w:pPr>
        <w:spacing w:after="0" w:line="288" w:lineRule="auto"/>
        <w:rPr>
          <w:rFonts w:ascii="Times New Roman" w:hAnsi="Times New Roman" w:cs="Times New Roman"/>
          <w:sz w:val="24"/>
          <w:szCs w:val="24"/>
          <w:lang w:val="sl-SI"/>
        </w:rPr>
      </w:pPr>
    </w:p>
    <w:p w:rsidR="00DE4DAE" w:rsidRPr="00DE4DAE" w:rsidRDefault="00DE4DAE" w:rsidP="00DE4DAE">
      <w:pPr>
        <w:spacing w:after="0" w:line="288" w:lineRule="auto"/>
        <w:rPr>
          <w:rFonts w:ascii="Times New Roman" w:hAnsi="Times New Roman" w:cs="Times New Roman"/>
          <w:sz w:val="24"/>
          <w:szCs w:val="24"/>
          <w:lang w:val="sl-SI"/>
        </w:rPr>
      </w:pPr>
      <w:r w:rsidRPr="00DE4DAE">
        <w:rPr>
          <w:rFonts w:ascii="Times New Roman" w:hAnsi="Times New Roman" w:cs="Times New Roman"/>
          <w:sz w:val="24"/>
          <w:szCs w:val="24"/>
          <w:lang w:val="sl-SI"/>
        </w:rPr>
        <w:t>Identification and streamlining of competencies needed for practice, i.e. for working in public administration, and the assessment what is not covered by the existing teaching of PA (describing know-do gap).</w:t>
      </w:r>
    </w:p>
    <w:p w:rsidR="00DE4DAE" w:rsidRDefault="00DE4DAE" w:rsidP="00DE4DAE">
      <w:pPr>
        <w:spacing w:after="0" w:line="288" w:lineRule="auto"/>
        <w:rPr>
          <w:rFonts w:ascii="Times New Roman" w:hAnsi="Times New Roman" w:cs="Times New Roman"/>
          <w:sz w:val="24"/>
          <w:szCs w:val="24"/>
          <w:lang w:val="sl-SI"/>
        </w:rPr>
      </w:pPr>
    </w:p>
    <w:p w:rsidR="00DE4DAE" w:rsidRPr="00097CC2" w:rsidRDefault="00DE4DAE" w:rsidP="00DE4DAE">
      <w:pPr>
        <w:spacing w:after="0" w:line="288" w:lineRule="auto"/>
        <w:rPr>
          <w:rFonts w:ascii="Times New Roman" w:hAnsi="Times New Roman" w:cs="Times New Roman"/>
          <w:sz w:val="24"/>
          <w:szCs w:val="24"/>
          <w:lang w:val="sl-SI"/>
        </w:rPr>
      </w:pPr>
      <w:r>
        <w:rPr>
          <w:rFonts w:ascii="Times New Roman" w:hAnsi="Times New Roman" w:cs="Times New Roman"/>
          <w:sz w:val="24"/>
          <w:szCs w:val="24"/>
          <w:lang w:val="sl-SI"/>
        </w:rPr>
        <w:t>Identification of common problems/topics/issues plaguing PA functioning.</w:t>
      </w:r>
    </w:p>
    <w:p w:rsidR="00DE4DAE" w:rsidRDefault="00DE4DAE" w:rsidP="00DE4DAE">
      <w:pPr>
        <w:spacing w:after="0" w:line="288" w:lineRule="auto"/>
        <w:rPr>
          <w:rFonts w:ascii="Times New Roman" w:hAnsi="Times New Roman" w:cs="Times New Roman"/>
          <w:sz w:val="24"/>
          <w:szCs w:val="24"/>
          <w:lang w:val="sl-SI"/>
        </w:rPr>
      </w:pPr>
    </w:p>
    <w:p w:rsidR="00DE4DAE" w:rsidRDefault="00DE4DAE" w:rsidP="00DE4DAE">
      <w:pPr>
        <w:spacing w:after="0" w:line="288" w:lineRule="auto"/>
        <w:rPr>
          <w:rFonts w:ascii="Times New Roman" w:hAnsi="Times New Roman" w:cs="Times New Roman"/>
          <w:sz w:val="24"/>
          <w:szCs w:val="24"/>
          <w:lang w:val="sl-SI"/>
        </w:rPr>
      </w:pPr>
      <w:r w:rsidRPr="00097CC2">
        <w:rPr>
          <w:rFonts w:ascii="Times New Roman" w:hAnsi="Times New Roman" w:cs="Times New Roman"/>
          <w:sz w:val="24"/>
          <w:szCs w:val="24"/>
          <w:lang w:val="sl-SI"/>
        </w:rPr>
        <w:t>Identification of most suitable teaching and learning approaches, to bridge the gap between needs of practice and current programs' delivery.</w:t>
      </w:r>
    </w:p>
    <w:p w:rsidR="00DE4DAE" w:rsidRDefault="00DE4DAE" w:rsidP="00DE4DAE">
      <w:pPr>
        <w:spacing w:after="0" w:line="288" w:lineRule="auto"/>
        <w:rPr>
          <w:rFonts w:ascii="Times New Roman" w:hAnsi="Times New Roman" w:cs="Times New Roman"/>
          <w:sz w:val="24"/>
          <w:szCs w:val="24"/>
          <w:lang w:val="sl-SI"/>
        </w:rPr>
      </w:pPr>
    </w:p>
    <w:p w:rsidR="00DE4DAE" w:rsidRPr="00097CC2" w:rsidRDefault="00DE4DAE" w:rsidP="00DE4DAE">
      <w:pPr>
        <w:spacing w:after="0" w:line="288" w:lineRule="auto"/>
        <w:rPr>
          <w:rFonts w:ascii="Times New Roman" w:hAnsi="Times New Roman" w:cs="Times New Roman"/>
          <w:sz w:val="24"/>
          <w:szCs w:val="24"/>
          <w:lang w:val="sl-SI"/>
        </w:rPr>
      </w:pPr>
      <w:r w:rsidRPr="00097CC2">
        <w:rPr>
          <w:rFonts w:ascii="Times New Roman" w:hAnsi="Times New Roman" w:cs="Times New Roman"/>
          <w:sz w:val="24"/>
          <w:szCs w:val="24"/>
          <w:lang w:val="sl-SI"/>
        </w:rPr>
        <w:t xml:space="preserve">Creation of interdisciplinary courses (or modules), focus on the advancement of teaching of PA through practical experience - </w:t>
      </w:r>
      <w:r w:rsidRPr="00097CC2">
        <w:rPr>
          <w:rFonts w:ascii="Times New Roman" w:hAnsi="Times New Roman" w:cs="Times New Roman"/>
          <w:i/>
          <w:sz w:val="24"/>
          <w:szCs w:val="24"/>
          <w:lang w:val="sl-SI"/>
        </w:rPr>
        <w:t>class-based learning</w:t>
      </w:r>
      <w:r w:rsidRPr="00097CC2">
        <w:rPr>
          <w:rFonts w:ascii="Times New Roman" w:hAnsi="Times New Roman" w:cs="Times New Roman"/>
          <w:sz w:val="24"/>
          <w:szCs w:val="24"/>
          <w:lang w:val="sl-SI"/>
        </w:rPr>
        <w:t xml:space="preserve"> is targetted, and not field-based learning.</w:t>
      </w:r>
    </w:p>
    <w:p w:rsidR="00DE4DAE" w:rsidRPr="00097CC2" w:rsidRDefault="00DE4DAE" w:rsidP="00DE4DAE">
      <w:pPr>
        <w:spacing w:after="0" w:line="288" w:lineRule="auto"/>
        <w:rPr>
          <w:rFonts w:ascii="Times New Roman" w:hAnsi="Times New Roman" w:cs="Times New Roman"/>
          <w:b/>
          <w:sz w:val="24"/>
          <w:szCs w:val="24"/>
          <w:lang w:val="sl-SI"/>
        </w:rPr>
      </w:pPr>
    </w:p>
    <w:p w:rsidR="00DE4DAE" w:rsidRDefault="00DE4DAE" w:rsidP="00DE4DAE">
      <w:pPr>
        <w:spacing w:after="0" w:line="288" w:lineRule="auto"/>
        <w:rPr>
          <w:rFonts w:ascii="Times New Roman" w:hAnsi="Times New Roman" w:cs="Times New Roman"/>
          <w:b/>
          <w:sz w:val="24"/>
          <w:szCs w:val="24"/>
          <w:lang w:val="sl-SI"/>
        </w:rPr>
      </w:pPr>
      <w:r w:rsidRPr="00097CC2">
        <w:rPr>
          <w:rFonts w:ascii="Times New Roman" w:hAnsi="Times New Roman" w:cs="Times New Roman"/>
          <w:b/>
          <w:sz w:val="24"/>
          <w:szCs w:val="24"/>
          <w:lang w:val="sl-SI"/>
        </w:rPr>
        <w:t>Context</w:t>
      </w:r>
    </w:p>
    <w:p w:rsidR="00DE4DAE" w:rsidRPr="00097CC2" w:rsidRDefault="00DE4DAE" w:rsidP="00DE4DAE">
      <w:pPr>
        <w:spacing w:after="0" w:line="288" w:lineRule="auto"/>
        <w:rPr>
          <w:rFonts w:ascii="Times New Roman" w:hAnsi="Times New Roman" w:cs="Times New Roman"/>
          <w:b/>
          <w:sz w:val="24"/>
          <w:szCs w:val="24"/>
          <w:lang w:val="sl-SI"/>
        </w:rPr>
      </w:pPr>
    </w:p>
    <w:p w:rsidR="00DE4DAE" w:rsidRPr="00097CC2" w:rsidRDefault="00DE4DAE" w:rsidP="00DE4DAE">
      <w:pPr>
        <w:spacing w:after="0" w:line="288" w:lineRule="auto"/>
        <w:rPr>
          <w:rFonts w:ascii="Times New Roman" w:hAnsi="Times New Roman" w:cs="Times New Roman"/>
          <w:sz w:val="24"/>
          <w:szCs w:val="24"/>
          <w:lang w:val="sl-SI"/>
        </w:rPr>
      </w:pPr>
      <w:r w:rsidRPr="00097CC2">
        <w:rPr>
          <w:rFonts w:ascii="Times New Roman" w:hAnsi="Times New Roman" w:cs="Times New Roman"/>
          <w:sz w:val="24"/>
          <w:szCs w:val="24"/>
          <w:lang w:val="sl-SI"/>
        </w:rPr>
        <w:t>Teaching level focus: Master level PA</w:t>
      </w:r>
    </w:p>
    <w:p w:rsidR="00DE4DAE" w:rsidRDefault="00DE4DAE" w:rsidP="00DE4DAE">
      <w:pPr>
        <w:spacing w:after="0" w:line="288" w:lineRule="auto"/>
        <w:rPr>
          <w:rFonts w:ascii="Times New Roman" w:hAnsi="Times New Roman" w:cs="Times New Roman"/>
          <w:sz w:val="24"/>
          <w:szCs w:val="24"/>
          <w:lang w:val="sl-SI"/>
        </w:rPr>
      </w:pPr>
    </w:p>
    <w:p w:rsidR="00DE4DAE" w:rsidRPr="00097CC2" w:rsidRDefault="00DE4DAE" w:rsidP="00DE4DAE">
      <w:pPr>
        <w:spacing w:after="0" w:line="288" w:lineRule="auto"/>
        <w:rPr>
          <w:rFonts w:ascii="Times New Roman" w:hAnsi="Times New Roman" w:cs="Times New Roman"/>
          <w:sz w:val="24"/>
          <w:szCs w:val="24"/>
          <w:lang w:val="sl-SI"/>
        </w:rPr>
      </w:pPr>
      <w:r w:rsidRPr="00097CC2">
        <w:rPr>
          <w:rFonts w:ascii="Times New Roman" w:hAnsi="Times New Roman" w:cs="Times New Roman"/>
          <w:sz w:val="24"/>
          <w:szCs w:val="24"/>
          <w:lang w:val="sl-SI"/>
        </w:rPr>
        <w:t>Starting point: Interdisciplinarity provides the main focus (intended outcome) of the curriculum. Disciplines generally become a means to this end, and students are not exposed to disciplinary grounding and theoretical depth. Disciplines need to integrate content aimed at mastering interdisciplinary outcomes. We assume the nature and complexity of the problem reflect the need to overcome fragmentation and to construct knowledge in such a way that comprehensive “answers” can be found to the problem.</w:t>
      </w:r>
    </w:p>
    <w:p w:rsidR="00DE4DAE" w:rsidRDefault="00DE4DAE" w:rsidP="00DE4DAE">
      <w:pPr>
        <w:spacing w:after="0" w:line="288" w:lineRule="auto"/>
        <w:rPr>
          <w:rFonts w:ascii="Times New Roman" w:hAnsi="Times New Roman" w:cs="Times New Roman"/>
          <w:sz w:val="24"/>
          <w:szCs w:val="24"/>
          <w:lang w:val="sl-SI"/>
        </w:rPr>
      </w:pPr>
    </w:p>
    <w:p w:rsidR="00DE4DAE" w:rsidRPr="00097CC2" w:rsidRDefault="00DE4DAE" w:rsidP="00DE4DAE">
      <w:pPr>
        <w:spacing w:after="0" w:line="288" w:lineRule="auto"/>
        <w:rPr>
          <w:rFonts w:ascii="Times New Roman" w:hAnsi="Times New Roman" w:cs="Times New Roman"/>
          <w:sz w:val="24"/>
          <w:szCs w:val="24"/>
        </w:rPr>
      </w:pPr>
      <w:r w:rsidRPr="00097CC2">
        <w:rPr>
          <w:rFonts w:ascii="Times New Roman" w:hAnsi="Times New Roman" w:cs="Times New Roman"/>
          <w:sz w:val="24"/>
          <w:szCs w:val="24"/>
          <w:lang w:val="sl-SI"/>
        </w:rPr>
        <w:t xml:space="preserve">Assessment: Since one of the common tendencies shown by the analyses conducted within the project is that there is a </w:t>
      </w:r>
      <w:r w:rsidRPr="00423339">
        <w:rPr>
          <w:rFonts w:ascii="Times New Roman" w:hAnsi="Times New Roman" w:cs="Times New Roman"/>
          <w:sz w:val="24"/>
          <w:szCs w:val="24"/>
          <w:lang w:val="sl-SI"/>
        </w:rPr>
        <w:t>certain lack of practical teaching and learning experienced in the existing programmes, contributing to »know-do« gap, the</w:t>
      </w:r>
      <w:r w:rsidRPr="00097CC2">
        <w:rPr>
          <w:rFonts w:ascii="Times New Roman" w:hAnsi="Times New Roman" w:cs="Times New Roman"/>
          <w:sz w:val="24"/>
          <w:szCs w:val="24"/>
          <w:lang w:val="sl-SI"/>
        </w:rPr>
        <w:t xml:space="preserve"> endeavor in modification of </w:t>
      </w:r>
      <w:r w:rsidRPr="00423339">
        <w:rPr>
          <w:rFonts w:ascii="Times New Roman" w:hAnsi="Times New Roman" w:cs="Times New Roman"/>
          <w:sz w:val="24"/>
          <w:szCs w:val="24"/>
          <w:lang w:val="sl-SI"/>
        </w:rPr>
        <w:lastRenderedPageBreak/>
        <w:t>teaching should follow the logic of experiental learning (EL) in the broadest sense the concept encompasses. EL should be of particular relevance for teaching PA in CEE, as we are experiencing decreasing sizes of classes, so institutionalization and operationalization of EL is easier, as this additional contributes to growing pressures for quality assurance, which EL might contribute to directly. Study programs in our region tend to be diverse, so there is less profound existence of pressures for making strict notion of PA discipline, and so EL can contribute to value of diversity. EL can help HEI's stay relevant to students by providing them with the necessary skills to transition into the workforce. We focus specifically on the c</w:t>
      </w:r>
      <w:r w:rsidRPr="00423339">
        <w:rPr>
          <w:rFonts w:ascii="Times New Roman" w:hAnsi="Times New Roman" w:cs="Times New Roman"/>
          <w:sz w:val="24"/>
          <w:szCs w:val="24"/>
        </w:rPr>
        <w:t>lassroom-based experiential learning, which emerges in the form of role-playing, games, case studies, problem-based learning, simulations, presentations, and various types of group work.</w:t>
      </w:r>
      <w:r w:rsidRPr="00097CC2">
        <w:rPr>
          <w:rFonts w:ascii="Times New Roman" w:hAnsi="Times New Roman" w:cs="Times New Roman"/>
          <w:sz w:val="24"/>
          <w:szCs w:val="24"/>
        </w:rPr>
        <w:t xml:space="preserve"> </w:t>
      </w:r>
    </w:p>
    <w:p w:rsidR="00DE4DAE" w:rsidRPr="00097CC2" w:rsidRDefault="00DE4DAE" w:rsidP="00DE4DAE">
      <w:pPr>
        <w:pStyle w:val="ListParagraph"/>
        <w:spacing w:after="0" w:line="288" w:lineRule="auto"/>
        <w:rPr>
          <w:rFonts w:ascii="Times New Roman" w:hAnsi="Times New Roman" w:cs="Times New Roman"/>
          <w:sz w:val="24"/>
          <w:szCs w:val="24"/>
          <w:lang w:val="sl-SI"/>
        </w:rPr>
      </w:pPr>
    </w:p>
    <w:p w:rsidR="00DE4DAE" w:rsidRPr="00097CC2" w:rsidRDefault="00E42BFD" w:rsidP="00DE4DAE">
      <w:pPr>
        <w:spacing w:after="0" w:line="288" w:lineRule="auto"/>
        <w:rPr>
          <w:rFonts w:ascii="Times New Roman" w:hAnsi="Times New Roman" w:cs="Times New Roman"/>
          <w:b/>
          <w:sz w:val="24"/>
          <w:szCs w:val="24"/>
          <w:lang w:val="sl-SI"/>
        </w:rPr>
      </w:pPr>
      <w:r>
        <w:rPr>
          <w:rFonts w:ascii="Times New Roman" w:hAnsi="Times New Roman" w:cs="Times New Roman"/>
          <w:b/>
          <w:sz w:val="24"/>
          <w:szCs w:val="24"/>
          <w:lang w:val="sl-SI"/>
        </w:rPr>
        <w:t>A</w:t>
      </w:r>
      <w:r w:rsidR="00DE4DAE" w:rsidRPr="00097CC2">
        <w:rPr>
          <w:rFonts w:ascii="Times New Roman" w:hAnsi="Times New Roman" w:cs="Times New Roman"/>
          <w:b/>
          <w:sz w:val="24"/>
          <w:szCs w:val="24"/>
          <w:lang w:val="sl-SI"/>
        </w:rPr>
        <w:t>ctivities prior to the workshop</w:t>
      </w:r>
    </w:p>
    <w:p w:rsidR="00DE4DAE" w:rsidRDefault="00DE4DAE" w:rsidP="00DE4DAE">
      <w:pPr>
        <w:spacing w:after="0" w:line="288" w:lineRule="auto"/>
        <w:rPr>
          <w:rFonts w:ascii="Times New Roman" w:hAnsi="Times New Roman" w:cs="Times New Roman"/>
          <w:i/>
          <w:sz w:val="24"/>
          <w:szCs w:val="24"/>
          <w:lang w:val="sl-SI"/>
        </w:rPr>
      </w:pPr>
    </w:p>
    <w:p w:rsidR="00DE4DAE" w:rsidRPr="00423339" w:rsidRDefault="00DE4DAE" w:rsidP="00DE4DAE">
      <w:pPr>
        <w:spacing w:after="0" w:line="288" w:lineRule="auto"/>
        <w:rPr>
          <w:rFonts w:ascii="Times New Roman" w:hAnsi="Times New Roman" w:cs="Times New Roman"/>
          <w:i/>
          <w:sz w:val="24"/>
          <w:szCs w:val="24"/>
          <w:lang w:val="sl-SI"/>
        </w:rPr>
      </w:pPr>
      <w:r w:rsidRPr="00423339">
        <w:rPr>
          <w:rFonts w:ascii="Times New Roman" w:hAnsi="Times New Roman" w:cs="Times New Roman"/>
          <w:i/>
          <w:sz w:val="24"/>
          <w:szCs w:val="24"/>
          <w:lang w:val="sl-SI"/>
        </w:rPr>
        <w:t>Pre-workshop thinking #1</w:t>
      </w:r>
    </w:p>
    <w:p w:rsidR="00DE4DAE" w:rsidRPr="00423339" w:rsidRDefault="00DE4DAE" w:rsidP="00DE4DAE">
      <w:pPr>
        <w:spacing w:after="0" w:line="288" w:lineRule="auto"/>
        <w:rPr>
          <w:rFonts w:ascii="Times New Roman" w:hAnsi="Times New Roman" w:cs="Times New Roman"/>
          <w:sz w:val="24"/>
          <w:szCs w:val="24"/>
          <w:lang w:val="sl-SI"/>
        </w:rPr>
      </w:pPr>
      <w:r w:rsidRPr="00423339">
        <w:rPr>
          <w:rFonts w:ascii="Times New Roman" w:hAnsi="Times New Roman" w:cs="Times New Roman"/>
          <w:sz w:val="24"/>
          <w:szCs w:val="24"/>
          <w:lang w:val="sl-SI"/>
        </w:rPr>
        <w:t>Think about potential course/courses (at MPA level, but it can be at any other level, if not at MPA), where you extensively utilize EL (PBL, CSM, CPA, simulations etc.) as main or prevailing teaching methods. What is the purpose? During the workshop, you will be asked to share the concept and experience with audience. If applicable, also experience from other trainings/vocational learning can be of great value and thus share.</w:t>
      </w:r>
    </w:p>
    <w:p w:rsidR="00DE4DAE" w:rsidRPr="00423339" w:rsidRDefault="00DE4DAE" w:rsidP="00DE4DAE">
      <w:pPr>
        <w:spacing w:after="0" w:line="288" w:lineRule="auto"/>
        <w:rPr>
          <w:rFonts w:ascii="Times New Roman" w:hAnsi="Times New Roman" w:cs="Times New Roman"/>
          <w:sz w:val="24"/>
          <w:szCs w:val="24"/>
          <w:lang w:val="sl-SI"/>
        </w:rPr>
      </w:pPr>
      <w:r w:rsidRPr="00423339">
        <w:rPr>
          <w:rFonts w:ascii="Times New Roman" w:hAnsi="Times New Roman" w:cs="Times New Roman"/>
          <w:sz w:val="24"/>
          <w:szCs w:val="24"/>
          <w:lang w:val="sl-SI"/>
        </w:rPr>
        <w:t>If also holding practical experience in PA working environment, what is basically needed (i.e. competencies) to work there? What graduates know? What can be elaborated on »know-do« gap?</w:t>
      </w:r>
    </w:p>
    <w:p w:rsidR="00DE4DAE" w:rsidRPr="00423339" w:rsidRDefault="00DE4DAE" w:rsidP="00DE4DAE">
      <w:pPr>
        <w:spacing w:after="0" w:line="288" w:lineRule="auto"/>
        <w:rPr>
          <w:rFonts w:ascii="Times New Roman" w:hAnsi="Times New Roman" w:cs="Times New Roman"/>
          <w:sz w:val="24"/>
          <w:szCs w:val="24"/>
          <w:lang w:val="sl-SI"/>
        </w:rPr>
      </w:pPr>
    </w:p>
    <w:p w:rsidR="00DE4DAE" w:rsidRPr="00423339" w:rsidRDefault="00DE4DAE" w:rsidP="00DE4DAE">
      <w:pPr>
        <w:spacing w:after="0" w:line="288" w:lineRule="auto"/>
        <w:rPr>
          <w:rFonts w:ascii="Times New Roman" w:hAnsi="Times New Roman" w:cs="Times New Roman"/>
          <w:i/>
          <w:sz w:val="24"/>
          <w:szCs w:val="24"/>
          <w:lang w:val="sl-SI"/>
        </w:rPr>
      </w:pPr>
      <w:r w:rsidRPr="00423339">
        <w:rPr>
          <w:rFonts w:ascii="Times New Roman" w:hAnsi="Times New Roman" w:cs="Times New Roman"/>
          <w:i/>
          <w:sz w:val="24"/>
          <w:szCs w:val="24"/>
          <w:lang w:val="sl-SI"/>
        </w:rPr>
        <w:t>Pre-workshop short thinking #2</w:t>
      </w:r>
    </w:p>
    <w:p w:rsidR="00DE4DAE" w:rsidRPr="00423339" w:rsidRDefault="00DE4DAE" w:rsidP="00DE4DAE">
      <w:pPr>
        <w:spacing w:after="0" w:line="288" w:lineRule="auto"/>
        <w:rPr>
          <w:rFonts w:ascii="Times New Roman" w:hAnsi="Times New Roman" w:cs="Times New Roman"/>
          <w:sz w:val="24"/>
          <w:szCs w:val="24"/>
          <w:lang w:val="sl-SI"/>
        </w:rPr>
      </w:pPr>
      <w:r w:rsidRPr="00423339">
        <w:rPr>
          <w:rFonts w:ascii="Times New Roman" w:hAnsi="Times New Roman" w:cs="Times New Roman"/>
          <w:sz w:val="24"/>
          <w:szCs w:val="24"/>
          <w:lang w:val="sl-SI"/>
        </w:rPr>
        <w:t>Think about potential topic/problem (it could be at the micro, mezzo or macro-level) that could be articulated within the format of independent MPA course, and the address of this issue of necessitates utilizing inter- and multi-disciplinary perspectives. Derive from your teaching/research/vocational/consulting/practical experiences. If something already exists with you, elaborate also on the experience.</w:t>
      </w:r>
    </w:p>
    <w:p w:rsidR="00423339" w:rsidRDefault="00423339" w:rsidP="00DE4DAE">
      <w:pPr>
        <w:spacing w:after="0" w:line="288" w:lineRule="auto"/>
        <w:rPr>
          <w:rFonts w:ascii="Times New Roman" w:hAnsi="Times New Roman" w:cs="Times New Roman"/>
          <w:b/>
          <w:sz w:val="24"/>
          <w:szCs w:val="24"/>
          <w:lang w:val="sl-SI"/>
        </w:rPr>
      </w:pPr>
    </w:p>
    <w:p w:rsidR="00DE4DAE" w:rsidRPr="00423339" w:rsidRDefault="00DE4DAE" w:rsidP="00DE4DAE">
      <w:pPr>
        <w:spacing w:after="0" w:line="288" w:lineRule="auto"/>
        <w:rPr>
          <w:rFonts w:ascii="Times New Roman" w:hAnsi="Times New Roman" w:cs="Times New Roman"/>
          <w:b/>
          <w:sz w:val="24"/>
          <w:szCs w:val="24"/>
          <w:lang w:val="sl-SI"/>
        </w:rPr>
      </w:pPr>
      <w:r w:rsidRPr="00423339">
        <w:rPr>
          <w:rFonts w:ascii="Times New Roman" w:hAnsi="Times New Roman" w:cs="Times New Roman"/>
          <w:b/>
          <w:sz w:val="24"/>
          <w:szCs w:val="24"/>
          <w:lang w:val="sl-SI"/>
        </w:rPr>
        <w:t>Major points addressed during the workshop</w:t>
      </w:r>
    </w:p>
    <w:p w:rsidR="00DE4DAE" w:rsidRPr="00423339" w:rsidRDefault="00DE4DAE" w:rsidP="00DE4DAE">
      <w:pPr>
        <w:pStyle w:val="ListParagraph"/>
        <w:spacing w:after="0" w:line="288" w:lineRule="auto"/>
        <w:rPr>
          <w:rFonts w:ascii="Times New Roman" w:hAnsi="Times New Roman" w:cs="Times New Roman"/>
          <w:sz w:val="24"/>
          <w:szCs w:val="24"/>
          <w:lang w:val="sl-SI"/>
        </w:rPr>
      </w:pPr>
    </w:p>
    <w:p w:rsidR="00DE4DAE" w:rsidRPr="00423339" w:rsidRDefault="00DE4DAE" w:rsidP="00DE4DAE">
      <w:pPr>
        <w:spacing w:after="0" w:line="288" w:lineRule="auto"/>
        <w:rPr>
          <w:rFonts w:ascii="Times New Roman" w:hAnsi="Times New Roman" w:cs="Times New Roman"/>
          <w:i/>
          <w:sz w:val="24"/>
          <w:szCs w:val="24"/>
          <w:lang w:val="sl-SI"/>
        </w:rPr>
      </w:pPr>
      <w:r w:rsidRPr="00423339">
        <w:rPr>
          <w:rFonts w:ascii="Times New Roman" w:hAnsi="Times New Roman" w:cs="Times New Roman"/>
          <w:i/>
          <w:sz w:val="24"/>
          <w:szCs w:val="24"/>
          <w:lang w:val="sl-SI"/>
        </w:rPr>
        <w:t>Sharing on the experience on the thinking #1</w:t>
      </w:r>
    </w:p>
    <w:p w:rsidR="00DE4DAE" w:rsidRPr="00423339" w:rsidRDefault="00DE4DAE" w:rsidP="00DE4DAE">
      <w:pPr>
        <w:pStyle w:val="ListParagraph"/>
        <w:numPr>
          <w:ilvl w:val="0"/>
          <w:numId w:val="1"/>
        </w:numPr>
        <w:spacing w:after="0" w:line="288" w:lineRule="auto"/>
        <w:rPr>
          <w:rFonts w:ascii="Times New Roman" w:hAnsi="Times New Roman" w:cs="Times New Roman"/>
          <w:sz w:val="24"/>
          <w:szCs w:val="24"/>
          <w:lang w:val="sl-SI"/>
        </w:rPr>
      </w:pPr>
      <w:r w:rsidRPr="00423339">
        <w:rPr>
          <w:rFonts w:ascii="Times New Roman" w:hAnsi="Times New Roman" w:cs="Times New Roman"/>
          <w:sz w:val="24"/>
          <w:szCs w:val="24"/>
          <w:lang w:val="sl-SI"/>
        </w:rPr>
        <w:t>Discussion and shaping up the best practices, in the form of conceptual outline.</w:t>
      </w:r>
    </w:p>
    <w:p w:rsidR="00DE4DAE" w:rsidRPr="00423339" w:rsidRDefault="00DE4DAE" w:rsidP="00DE4DAE">
      <w:pPr>
        <w:pStyle w:val="ListParagraph"/>
        <w:numPr>
          <w:ilvl w:val="0"/>
          <w:numId w:val="1"/>
        </w:numPr>
        <w:spacing w:after="0" w:line="288" w:lineRule="auto"/>
        <w:rPr>
          <w:rFonts w:ascii="Times New Roman" w:hAnsi="Times New Roman" w:cs="Times New Roman"/>
          <w:sz w:val="24"/>
          <w:szCs w:val="24"/>
          <w:lang w:val="sl-SI"/>
        </w:rPr>
      </w:pPr>
      <w:r w:rsidRPr="00423339">
        <w:rPr>
          <w:rFonts w:ascii="Times New Roman" w:hAnsi="Times New Roman" w:cs="Times New Roman"/>
          <w:sz w:val="24"/>
          <w:szCs w:val="24"/>
          <w:lang w:val="sl-SI"/>
        </w:rPr>
        <w:t>Describing PA profession in general, matching needed and actual competencies obtained within MPA programs, identification of the perceived »know-do« gap.</w:t>
      </w:r>
    </w:p>
    <w:p w:rsidR="00DE4DAE" w:rsidRPr="00423339" w:rsidRDefault="00DE4DAE" w:rsidP="00DE4DAE">
      <w:pPr>
        <w:spacing w:after="0" w:line="288" w:lineRule="auto"/>
        <w:rPr>
          <w:rFonts w:ascii="Times New Roman" w:hAnsi="Times New Roman" w:cs="Times New Roman"/>
          <w:sz w:val="24"/>
          <w:szCs w:val="24"/>
          <w:lang w:val="sl-SI"/>
        </w:rPr>
      </w:pPr>
    </w:p>
    <w:p w:rsidR="00DE4DAE" w:rsidRPr="00423339" w:rsidRDefault="00DE4DAE" w:rsidP="00DE4DAE">
      <w:pPr>
        <w:spacing w:after="0" w:line="288" w:lineRule="auto"/>
        <w:rPr>
          <w:rFonts w:ascii="Times New Roman" w:hAnsi="Times New Roman" w:cs="Times New Roman"/>
          <w:i/>
          <w:sz w:val="24"/>
          <w:szCs w:val="24"/>
          <w:lang w:val="sl-SI"/>
        </w:rPr>
      </w:pPr>
      <w:r w:rsidRPr="00423339">
        <w:rPr>
          <w:rFonts w:ascii="Times New Roman" w:hAnsi="Times New Roman" w:cs="Times New Roman"/>
          <w:i/>
          <w:sz w:val="24"/>
          <w:szCs w:val="24"/>
          <w:lang w:val="sl-SI"/>
        </w:rPr>
        <w:t>Sharing of the outputs under the thinking #2</w:t>
      </w:r>
    </w:p>
    <w:p w:rsidR="00DE4DAE" w:rsidRPr="00423339" w:rsidRDefault="00DE4DAE" w:rsidP="00DE4DAE">
      <w:pPr>
        <w:pStyle w:val="ListParagraph"/>
        <w:numPr>
          <w:ilvl w:val="0"/>
          <w:numId w:val="1"/>
        </w:numPr>
        <w:spacing w:after="0" w:line="288" w:lineRule="auto"/>
        <w:rPr>
          <w:rFonts w:ascii="Times New Roman" w:hAnsi="Times New Roman" w:cs="Times New Roman"/>
          <w:sz w:val="24"/>
          <w:szCs w:val="24"/>
          <w:lang w:val="sl-SI"/>
        </w:rPr>
      </w:pPr>
      <w:r w:rsidRPr="00423339">
        <w:rPr>
          <w:rFonts w:ascii="Times New Roman" w:hAnsi="Times New Roman" w:cs="Times New Roman"/>
          <w:sz w:val="24"/>
          <w:szCs w:val="24"/>
          <w:lang w:val="sl-SI"/>
        </w:rPr>
        <w:t>Discussion and agreement on the list of potential topics that could be integrated into course outlines (priority – topics shared and mainly experienced in CEE region).</w:t>
      </w:r>
    </w:p>
    <w:p w:rsidR="00DE4DAE" w:rsidRPr="00423339" w:rsidRDefault="00DE4DAE" w:rsidP="00DE4DAE">
      <w:pPr>
        <w:pStyle w:val="ListParagraph"/>
        <w:numPr>
          <w:ilvl w:val="0"/>
          <w:numId w:val="1"/>
        </w:numPr>
        <w:spacing w:after="0" w:line="288" w:lineRule="auto"/>
        <w:rPr>
          <w:rFonts w:ascii="Times New Roman" w:hAnsi="Times New Roman" w:cs="Times New Roman"/>
          <w:sz w:val="24"/>
          <w:szCs w:val="24"/>
          <w:lang w:val="sl-SI"/>
        </w:rPr>
      </w:pPr>
      <w:r w:rsidRPr="00423339">
        <w:rPr>
          <w:rFonts w:ascii="Times New Roman" w:hAnsi="Times New Roman" w:cs="Times New Roman"/>
          <w:sz w:val="24"/>
          <w:szCs w:val="24"/>
          <w:lang w:val="sl-SI"/>
        </w:rPr>
        <w:t>Agreement on the sharing of the topics for the finalization among project partners.</w:t>
      </w:r>
    </w:p>
    <w:p w:rsidR="00DE4DAE" w:rsidRPr="00423339" w:rsidRDefault="00DE4DAE" w:rsidP="00DE4DAE">
      <w:pPr>
        <w:pStyle w:val="ListParagraph"/>
        <w:numPr>
          <w:ilvl w:val="0"/>
          <w:numId w:val="1"/>
        </w:numPr>
        <w:spacing w:after="0" w:line="288" w:lineRule="auto"/>
        <w:rPr>
          <w:rFonts w:ascii="Times New Roman" w:hAnsi="Times New Roman" w:cs="Times New Roman"/>
          <w:sz w:val="24"/>
          <w:szCs w:val="24"/>
          <w:lang w:val="sl-SI"/>
        </w:rPr>
      </w:pPr>
      <w:r w:rsidRPr="00423339">
        <w:rPr>
          <w:rFonts w:ascii="Times New Roman" w:hAnsi="Times New Roman" w:cs="Times New Roman"/>
          <w:sz w:val="24"/>
          <w:szCs w:val="24"/>
          <w:lang w:val="sl-SI"/>
        </w:rPr>
        <w:lastRenderedPageBreak/>
        <w:t>Agreement on the common methodological form for course outlines for the purpose of preparation of samples (results).</w:t>
      </w:r>
    </w:p>
    <w:p w:rsidR="00DE4DAE" w:rsidRPr="00423339" w:rsidRDefault="00DE4DAE" w:rsidP="00DE4DAE">
      <w:pPr>
        <w:spacing w:after="0" w:line="288" w:lineRule="auto"/>
        <w:rPr>
          <w:rFonts w:ascii="Times New Roman" w:hAnsi="Times New Roman" w:cs="Times New Roman"/>
          <w:sz w:val="24"/>
          <w:szCs w:val="24"/>
          <w:lang w:val="sl-SI"/>
        </w:rPr>
      </w:pPr>
    </w:p>
    <w:p w:rsidR="00DE4DAE" w:rsidRPr="00423339" w:rsidRDefault="00DE4DAE" w:rsidP="00DE4DAE">
      <w:pPr>
        <w:spacing w:after="0" w:line="288" w:lineRule="auto"/>
        <w:rPr>
          <w:rFonts w:ascii="Times New Roman" w:hAnsi="Times New Roman" w:cs="Times New Roman"/>
          <w:b/>
          <w:sz w:val="24"/>
          <w:szCs w:val="24"/>
          <w:lang w:val="sl-SI"/>
        </w:rPr>
      </w:pPr>
      <w:r w:rsidRPr="00423339">
        <w:rPr>
          <w:rFonts w:ascii="Times New Roman" w:hAnsi="Times New Roman" w:cs="Times New Roman"/>
          <w:b/>
          <w:sz w:val="24"/>
          <w:szCs w:val="24"/>
          <w:lang w:val="sl-SI"/>
        </w:rPr>
        <w:t>Plan for the activities after the workshop</w:t>
      </w:r>
    </w:p>
    <w:p w:rsidR="00DE4DAE" w:rsidRPr="00423339" w:rsidRDefault="00DE4DAE" w:rsidP="00DE4DAE">
      <w:pPr>
        <w:spacing w:after="0" w:line="288" w:lineRule="auto"/>
        <w:rPr>
          <w:rFonts w:ascii="Times New Roman" w:hAnsi="Times New Roman" w:cs="Times New Roman"/>
          <w:b/>
          <w:sz w:val="24"/>
          <w:szCs w:val="24"/>
          <w:lang w:val="sl-SI"/>
        </w:rPr>
      </w:pPr>
    </w:p>
    <w:p w:rsidR="00DE4DAE" w:rsidRPr="00054087" w:rsidRDefault="00DE4DAE" w:rsidP="00DE4DAE">
      <w:pPr>
        <w:spacing w:after="0" w:line="288" w:lineRule="auto"/>
        <w:rPr>
          <w:rFonts w:ascii="Times New Roman" w:hAnsi="Times New Roman" w:cs="Times New Roman"/>
          <w:sz w:val="24"/>
          <w:szCs w:val="24"/>
          <w:lang w:val="sl-SI"/>
        </w:rPr>
      </w:pPr>
      <w:r w:rsidRPr="00423339">
        <w:rPr>
          <w:rFonts w:ascii="Times New Roman" w:hAnsi="Times New Roman" w:cs="Times New Roman"/>
          <w:sz w:val="24"/>
          <w:szCs w:val="24"/>
          <w:lang w:val="sl-SI"/>
        </w:rPr>
        <w:t>Finalization of modules that enhance experiental learning in PA (content and method).</w:t>
      </w:r>
      <w:r w:rsidRPr="00054087">
        <w:rPr>
          <w:rFonts w:ascii="Times New Roman" w:hAnsi="Times New Roman" w:cs="Times New Roman"/>
          <w:sz w:val="24"/>
          <w:szCs w:val="24"/>
          <w:lang w:val="sl-SI"/>
        </w:rPr>
        <w:t xml:space="preserve"> </w:t>
      </w:r>
    </w:p>
    <w:p w:rsidR="00DE4DAE" w:rsidRDefault="00DE4DAE"/>
    <w:p w:rsidR="001F19D1" w:rsidRDefault="001F19D1"/>
    <w:p w:rsidR="00E5155F" w:rsidRPr="001F19D1" w:rsidRDefault="00E5155F" w:rsidP="001F19D1">
      <w:pPr>
        <w:jc w:val="center"/>
        <w:rPr>
          <w:rFonts w:ascii="Times New Roman" w:hAnsi="Times New Roman" w:cs="Times New Roman"/>
          <w:b/>
          <w:sz w:val="24"/>
          <w:szCs w:val="24"/>
        </w:rPr>
      </w:pPr>
      <w:r w:rsidRPr="001F19D1">
        <w:rPr>
          <w:rFonts w:ascii="Times New Roman" w:hAnsi="Times New Roman" w:cs="Times New Roman"/>
          <w:b/>
          <w:sz w:val="24"/>
          <w:szCs w:val="24"/>
        </w:rPr>
        <w:t>SCHEDULE:</w:t>
      </w:r>
    </w:p>
    <w:p w:rsidR="001F19D1" w:rsidRDefault="001F19D1" w:rsidP="001F19D1">
      <w:pPr>
        <w:spacing w:after="0" w:line="288" w:lineRule="auto"/>
        <w:rPr>
          <w:rFonts w:ascii="Times New Roman" w:hAnsi="Times New Roman" w:cs="Times New Roman"/>
          <w:b/>
          <w:sz w:val="24"/>
          <w:szCs w:val="24"/>
          <w:lang w:val="sl-SI"/>
        </w:rPr>
      </w:pPr>
    </w:p>
    <w:p w:rsidR="001F19D1" w:rsidRPr="001F19D1" w:rsidRDefault="001F19D1" w:rsidP="001F19D1">
      <w:pPr>
        <w:spacing w:after="0" w:line="288" w:lineRule="auto"/>
        <w:rPr>
          <w:rFonts w:ascii="Times New Roman" w:hAnsi="Times New Roman" w:cs="Times New Roman"/>
          <w:b/>
          <w:sz w:val="24"/>
          <w:szCs w:val="24"/>
          <w:lang w:val="sl-SI"/>
        </w:rPr>
      </w:pPr>
      <w:r w:rsidRPr="001F19D1">
        <w:rPr>
          <w:rFonts w:ascii="Times New Roman" w:hAnsi="Times New Roman" w:cs="Times New Roman"/>
          <w:b/>
          <w:sz w:val="24"/>
          <w:szCs w:val="24"/>
          <w:lang w:val="sl-SI"/>
        </w:rPr>
        <w:t>DAY 1 – Competencies and PA teaching</w:t>
      </w:r>
    </w:p>
    <w:p w:rsidR="001F19D1" w:rsidRPr="001F19D1" w:rsidRDefault="001F19D1" w:rsidP="001F19D1">
      <w:pPr>
        <w:spacing w:after="0" w:line="288" w:lineRule="auto"/>
        <w:rPr>
          <w:rFonts w:ascii="Times New Roman" w:hAnsi="Times New Roman" w:cs="Times New Roman"/>
          <w:b/>
          <w:sz w:val="24"/>
          <w:szCs w:val="24"/>
          <w:lang w:val="sl-SI"/>
        </w:rPr>
      </w:pPr>
    </w:p>
    <w:p w:rsidR="001F19D1" w:rsidRPr="001F19D1" w:rsidRDefault="001F19D1" w:rsidP="001F19D1">
      <w:pPr>
        <w:spacing w:after="0" w:line="288" w:lineRule="auto"/>
        <w:rPr>
          <w:rFonts w:ascii="Times New Roman" w:hAnsi="Times New Roman" w:cs="Times New Roman"/>
          <w:b/>
          <w:sz w:val="24"/>
          <w:szCs w:val="24"/>
          <w:u w:val="single"/>
          <w:lang w:val="sl-SI"/>
        </w:rPr>
      </w:pPr>
      <w:r w:rsidRPr="001F19D1">
        <w:rPr>
          <w:rFonts w:ascii="Times New Roman" w:hAnsi="Times New Roman" w:cs="Times New Roman"/>
          <w:b/>
          <w:sz w:val="24"/>
          <w:szCs w:val="24"/>
          <w:u w:val="single"/>
          <w:lang w:val="sl-SI"/>
        </w:rPr>
        <w:t>9.00 – 13.00 Group work (Google Meet)</w:t>
      </w:r>
    </w:p>
    <w:p w:rsidR="001F19D1" w:rsidRPr="001F19D1" w:rsidRDefault="001F19D1" w:rsidP="001F19D1">
      <w:pPr>
        <w:spacing w:after="0" w:line="288" w:lineRule="auto"/>
        <w:rPr>
          <w:rFonts w:ascii="Times New Roman" w:hAnsi="Times New Roman" w:cs="Times New Roman"/>
          <w:b/>
          <w:sz w:val="24"/>
          <w:szCs w:val="24"/>
          <w:u w:val="single"/>
          <w:lang w:val="sl-SI"/>
        </w:rPr>
      </w:pPr>
    </w:p>
    <w:p w:rsidR="001F19D1" w:rsidRPr="001F19D1" w:rsidRDefault="001F19D1" w:rsidP="001F19D1">
      <w:pPr>
        <w:spacing w:after="0" w:line="288" w:lineRule="auto"/>
        <w:rPr>
          <w:rFonts w:ascii="Times New Roman" w:hAnsi="Times New Roman" w:cs="Times New Roman"/>
          <w:sz w:val="24"/>
          <w:szCs w:val="24"/>
          <w:lang w:val="sl-SI"/>
        </w:rPr>
      </w:pPr>
      <w:r w:rsidRPr="001F19D1">
        <w:rPr>
          <w:rFonts w:ascii="Times New Roman" w:hAnsi="Times New Roman" w:cs="Times New Roman"/>
          <w:i/>
          <w:sz w:val="24"/>
          <w:szCs w:val="24"/>
          <w:lang w:val="sl-SI"/>
        </w:rPr>
        <w:t>9.00 – 9.15</w:t>
      </w:r>
      <w:r w:rsidRPr="001F19D1">
        <w:rPr>
          <w:rFonts w:ascii="Times New Roman" w:hAnsi="Times New Roman" w:cs="Times New Roman"/>
          <w:sz w:val="24"/>
          <w:szCs w:val="24"/>
          <w:lang w:val="sl-SI"/>
        </w:rPr>
        <w:t xml:space="preserve"> – Opening of the workshop, participants presentation, and a note by organizers</w:t>
      </w:r>
    </w:p>
    <w:p w:rsidR="001F19D1" w:rsidRPr="001F19D1" w:rsidRDefault="001F19D1" w:rsidP="001F19D1">
      <w:pPr>
        <w:spacing w:after="0" w:line="288" w:lineRule="auto"/>
        <w:rPr>
          <w:rFonts w:ascii="Times New Roman" w:hAnsi="Times New Roman" w:cs="Times New Roman"/>
          <w:sz w:val="24"/>
          <w:szCs w:val="24"/>
          <w:lang w:val="sl-SI"/>
        </w:rPr>
      </w:pPr>
    </w:p>
    <w:p w:rsidR="001F19D1" w:rsidRPr="001F19D1" w:rsidRDefault="001F19D1" w:rsidP="001F19D1">
      <w:pPr>
        <w:spacing w:after="0" w:line="288" w:lineRule="auto"/>
        <w:rPr>
          <w:rFonts w:ascii="Times New Roman" w:hAnsi="Times New Roman" w:cs="Times New Roman"/>
          <w:sz w:val="24"/>
          <w:szCs w:val="24"/>
          <w:lang w:val="sl-SI"/>
        </w:rPr>
      </w:pPr>
      <w:r w:rsidRPr="001F19D1">
        <w:rPr>
          <w:rFonts w:ascii="Times New Roman" w:hAnsi="Times New Roman" w:cs="Times New Roman"/>
          <w:i/>
          <w:sz w:val="24"/>
          <w:szCs w:val="24"/>
          <w:lang w:val="sl-SI"/>
        </w:rPr>
        <w:t xml:space="preserve">9.15 - 9.45 </w:t>
      </w:r>
      <w:r w:rsidRPr="001F19D1">
        <w:rPr>
          <w:rFonts w:ascii="Times New Roman" w:hAnsi="Times New Roman" w:cs="Times New Roman"/>
          <w:sz w:val="24"/>
          <w:szCs w:val="24"/>
          <w:lang w:val="sl-SI"/>
        </w:rPr>
        <w:t>– Session 1 - Presentation of the IO5: Introduction to the methodological framework logic and expected outputs from the workshop in relation to IO5 finalization (UL)</w:t>
      </w:r>
    </w:p>
    <w:p w:rsidR="001F19D1" w:rsidRPr="001F19D1" w:rsidRDefault="001F19D1" w:rsidP="001F19D1">
      <w:pPr>
        <w:spacing w:after="0" w:line="288" w:lineRule="auto"/>
        <w:rPr>
          <w:rFonts w:ascii="Times New Roman" w:hAnsi="Times New Roman" w:cs="Times New Roman"/>
          <w:sz w:val="24"/>
          <w:szCs w:val="24"/>
          <w:lang w:val="sl-SI"/>
        </w:rPr>
      </w:pPr>
    </w:p>
    <w:p w:rsidR="001F19D1" w:rsidRPr="001F19D1" w:rsidRDefault="001F19D1" w:rsidP="001F19D1">
      <w:pPr>
        <w:spacing w:after="0" w:line="288" w:lineRule="auto"/>
        <w:rPr>
          <w:rFonts w:ascii="Times New Roman" w:hAnsi="Times New Roman" w:cs="Times New Roman"/>
          <w:sz w:val="24"/>
          <w:szCs w:val="24"/>
          <w:lang w:val="sl-SI"/>
        </w:rPr>
      </w:pPr>
      <w:r w:rsidRPr="001F19D1">
        <w:rPr>
          <w:rFonts w:ascii="Times New Roman" w:hAnsi="Times New Roman" w:cs="Times New Roman"/>
          <w:i/>
          <w:sz w:val="24"/>
          <w:szCs w:val="24"/>
          <w:lang w:val="sl-SI"/>
        </w:rPr>
        <w:t>9.45 - 10.45</w:t>
      </w:r>
      <w:r w:rsidRPr="001F19D1">
        <w:rPr>
          <w:rFonts w:ascii="Times New Roman" w:hAnsi="Times New Roman" w:cs="Times New Roman"/>
          <w:sz w:val="24"/>
          <w:szCs w:val="24"/>
          <w:lang w:val="sl-SI"/>
        </w:rPr>
        <w:t xml:space="preserve"> – Session 2 – Individual presentations and reflections on the findings of IO1 (all partners involved, presentation of the main findings of institutional reports)</w:t>
      </w:r>
    </w:p>
    <w:p w:rsidR="001F19D1" w:rsidRPr="001F19D1" w:rsidRDefault="001F19D1" w:rsidP="001F19D1">
      <w:pPr>
        <w:spacing w:after="0" w:line="288" w:lineRule="auto"/>
        <w:rPr>
          <w:rFonts w:ascii="Times New Roman" w:hAnsi="Times New Roman" w:cs="Times New Roman"/>
          <w:sz w:val="24"/>
          <w:szCs w:val="24"/>
          <w:lang w:val="sl-SI"/>
        </w:rPr>
      </w:pPr>
    </w:p>
    <w:p w:rsidR="001F19D1" w:rsidRPr="001F19D1" w:rsidRDefault="001F19D1" w:rsidP="001F19D1">
      <w:pPr>
        <w:spacing w:after="0" w:line="288" w:lineRule="auto"/>
        <w:rPr>
          <w:rFonts w:ascii="Times New Roman" w:hAnsi="Times New Roman" w:cs="Times New Roman"/>
          <w:sz w:val="24"/>
          <w:szCs w:val="24"/>
          <w:lang w:val="sl-SI"/>
        </w:rPr>
      </w:pPr>
      <w:r w:rsidRPr="001F19D1">
        <w:rPr>
          <w:rFonts w:ascii="Times New Roman" w:hAnsi="Times New Roman" w:cs="Times New Roman"/>
          <w:i/>
          <w:sz w:val="24"/>
          <w:szCs w:val="24"/>
          <w:lang w:val="sl-SI"/>
        </w:rPr>
        <w:t>11.10 - 13.00</w:t>
      </w:r>
      <w:r w:rsidRPr="001F19D1">
        <w:rPr>
          <w:rFonts w:ascii="Times New Roman" w:hAnsi="Times New Roman" w:cs="Times New Roman"/>
          <w:sz w:val="24"/>
          <w:szCs w:val="24"/>
          <w:lang w:val="sl-SI"/>
        </w:rPr>
        <w:t xml:space="preserve"> – Group meeting and roundtable 1: Current status of teaching of PA and possibilities for modernization towards EL (reflections and brainstorming on pre-programme »thinking« activities) (UL moderator, partners, attendants)</w:t>
      </w:r>
    </w:p>
    <w:p w:rsidR="001F19D1" w:rsidRPr="001F19D1" w:rsidRDefault="001F19D1" w:rsidP="001F19D1">
      <w:pPr>
        <w:spacing w:after="0" w:line="288" w:lineRule="auto"/>
        <w:rPr>
          <w:rFonts w:ascii="Times New Roman" w:hAnsi="Times New Roman" w:cs="Times New Roman"/>
          <w:sz w:val="24"/>
          <w:szCs w:val="24"/>
          <w:lang w:val="sl-SI"/>
        </w:rPr>
      </w:pPr>
    </w:p>
    <w:p w:rsidR="001F19D1" w:rsidRPr="001F19D1" w:rsidRDefault="001F19D1" w:rsidP="001F19D1">
      <w:pPr>
        <w:pStyle w:val="ListParagraph"/>
        <w:numPr>
          <w:ilvl w:val="0"/>
          <w:numId w:val="4"/>
        </w:numPr>
        <w:spacing w:after="0" w:line="288" w:lineRule="auto"/>
        <w:rPr>
          <w:rFonts w:ascii="Times New Roman" w:hAnsi="Times New Roman" w:cs="Times New Roman"/>
          <w:sz w:val="24"/>
          <w:szCs w:val="24"/>
          <w:lang w:val="sl-SI"/>
        </w:rPr>
      </w:pPr>
      <w:r w:rsidRPr="001F19D1">
        <w:rPr>
          <w:rFonts w:ascii="Times New Roman" w:hAnsi="Times New Roman" w:cs="Times New Roman"/>
          <w:sz w:val="24"/>
          <w:szCs w:val="24"/>
          <w:lang w:val="sl-SI"/>
        </w:rPr>
        <w:t>Inputs: sharing of the experiences under thinking #1 and #2</w:t>
      </w:r>
    </w:p>
    <w:p w:rsidR="001F19D1" w:rsidRPr="001F19D1" w:rsidRDefault="001F19D1" w:rsidP="001F19D1">
      <w:pPr>
        <w:pStyle w:val="ListParagraph"/>
        <w:numPr>
          <w:ilvl w:val="0"/>
          <w:numId w:val="4"/>
        </w:numPr>
        <w:spacing w:after="0" w:line="288" w:lineRule="auto"/>
        <w:rPr>
          <w:rFonts w:ascii="Times New Roman" w:hAnsi="Times New Roman" w:cs="Times New Roman"/>
          <w:sz w:val="24"/>
          <w:szCs w:val="24"/>
          <w:lang w:val="sl-SI"/>
        </w:rPr>
      </w:pPr>
      <w:r w:rsidRPr="001F19D1">
        <w:rPr>
          <w:rFonts w:ascii="Times New Roman" w:hAnsi="Times New Roman" w:cs="Times New Roman"/>
          <w:sz w:val="24"/>
          <w:szCs w:val="24"/>
          <w:lang w:val="sl-SI"/>
        </w:rPr>
        <w:t>Expected outputs: list of relevant topics/problems, list of approaches to PA teaching</w:t>
      </w:r>
    </w:p>
    <w:p w:rsidR="001F19D1" w:rsidRPr="001F19D1" w:rsidRDefault="001F19D1" w:rsidP="001F19D1">
      <w:pPr>
        <w:spacing w:after="0" w:line="288" w:lineRule="auto"/>
        <w:rPr>
          <w:rFonts w:ascii="Times New Roman" w:hAnsi="Times New Roman" w:cs="Times New Roman"/>
          <w:sz w:val="24"/>
          <w:szCs w:val="24"/>
          <w:lang w:val="sl-SI"/>
        </w:rPr>
      </w:pPr>
    </w:p>
    <w:p w:rsidR="001F19D1" w:rsidRPr="001F19D1" w:rsidRDefault="001F19D1" w:rsidP="001F19D1">
      <w:pPr>
        <w:spacing w:after="0" w:line="288" w:lineRule="auto"/>
        <w:rPr>
          <w:rFonts w:ascii="Times New Roman" w:hAnsi="Times New Roman" w:cs="Times New Roman"/>
          <w:b/>
          <w:sz w:val="24"/>
          <w:szCs w:val="24"/>
          <w:u w:val="single"/>
          <w:lang w:val="sl-SI"/>
        </w:rPr>
      </w:pPr>
      <w:r w:rsidRPr="001F19D1">
        <w:rPr>
          <w:rFonts w:ascii="Times New Roman" w:hAnsi="Times New Roman" w:cs="Times New Roman"/>
          <w:b/>
          <w:sz w:val="24"/>
          <w:szCs w:val="24"/>
          <w:u w:val="single"/>
          <w:lang w:val="sl-SI"/>
        </w:rPr>
        <w:t>14.00 – 17.30 – Individual work</w:t>
      </w:r>
    </w:p>
    <w:p w:rsidR="001F19D1" w:rsidRPr="00A27C42" w:rsidRDefault="00A27C42" w:rsidP="001F19D1">
      <w:pPr>
        <w:spacing w:after="0" w:line="288" w:lineRule="auto"/>
        <w:rPr>
          <w:rFonts w:ascii="Times New Roman" w:hAnsi="Times New Roman" w:cs="Times New Roman"/>
          <w:sz w:val="24"/>
          <w:szCs w:val="24"/>
          <w:lang w:val="sl-SI"/>
        </w:rPr>
      </w:pPr>
      <w:r w:rsidRPr="00A27C42">
        <w:rPr>
          <w:rFonts w:ascii="Times New Roman" w:hAnsi="Times New Roman" w:cs="Times New Roman"/>
          <w:sz w:val="24"/>
          <w:szCs w:val="24"/>
          <w:lang w:val="sl-SI"/>
        </w:rPr>
        <w:t xml:space="preserve">Selection of specific topic/problem and detailed elaboration on multi-disciplinary issues of the topic. </w:t>
      </w:r>
      <w:r w:rsidR="00E42BFD" w:rsidRPr="00A27C42">
        <w:rPr>
          <w:rFonts w:ascii="Times New Roman" w:hAnsi="Times New Roman" w:cs="Times New Roman"/>
          <w:sz w:val="24"/>
          <w:szCs w:val="24"/>
          <w:lang w:val="sl-SI"/>
        </w:rPr>
        <w:t>An i</w:t>
      </w:r>
      <w:r w:rsidR="001F19D1" w:rsidRPr="00A27C42">
        <w:rPr>
          <w:rFonts w:ascii="Times New Roman" w:hAnsi="Times New Roman" w:cs="Times New Roman"/>
          <w:sz w:val="24"/>
          <w:szCs w:val="24"/>
          <w:lang w:val="sl-SI"/>
        </w:rPr>
        <w:t>ndividual written assignment</w:t>
      </w:r>
      <w:r w:rsidR="00E42BFD" w:rsidRPr="00A27C42">
        <w:rPr>
          <w:rFonts w:ascii="Times New Roman" w:hAnsi="Times New Roman" w:cs="Times New Roman"/>
          <w:sz w:val="24"/>
          <w:szCs w:val="24"/>
          <w:lang w:val="sl-SI"/>
        </w:rPr>
        <w:t>:</w:t>
      </w:r>
    </w:p>
    <w:p w:rsidR="00A27C42" w:rsidRPr="00A27C42" w:rsidRDefault="00A27C42" w:rsidP="00A27C42">
      <w:pPr>
        <w:rPr>
          <w:rFonts w:ascii="Times New Roman" w:hAnsi="Times New Roman" w:cs="Times New Roman"/>
          <w:sz w:val="24"/>
          <w:szCs w:val="24"/>
          <w:lang w:val="sl-SI"/>
        </w:rPr>
      </w:pPr>
      <w:r w:rsidRPr="00A27C42">
        <w:rPr>
          <w:rFonts w:ascii="Times New Roman" w:hAnsi="Times New Roman" w:cs="Times New Roman"/>
          <w:sz w:val="24"/>
          <w:szCs w:val="24"/>
          <w:lang w:val="sl-SI"/>
        </w:rPr>
        <w:t>1. Please identify at least three issues/challenges/problems public administration is facing (either at micro, mezzo or macro level). Try to identify the ones particularly relevant for CEE regional context. Briefly decribe each of  them in few sentences.</w:t>
      </w:r>
    </w:p>
    <w:p w:rsidR="00A27C42" w:rsidRPr="00A27C42" w:rsidRDefault="00A27C42" w:rsidP="00A27C42">
      <w:pPr>
        <w:rPr>
          <w:rFonts w:ascii="Times New Roman" w:hAnsi="Times New Roman" w:cs="Times New Roman"/>
          <w:sz w:val="24"/>
          <w:szCs w:val="24"/>
        </w:rPr>
      </w:pPr>
      <w:r w:rsidRPr="00A27C42">
        <w:rPr>
          <w:rFonts w:ascii="Times New Roman" w:hAnsi="Times New Roman" w:cs="Times New Roman"/>
          <w:sz w:val="24"/>
          <w:szCs w:val="24"/>
          <w:lang w:val="sl-SI"/>
        </w:rPr>
        <w:t>2. If you are involved in PA teaching, please desribe the method of teaching/learning/assessment, at least one (but not limited to), that addresses the improvement of competencies of students that are relevant for PA practice. If applicable, focus on master level teaching by priority. Provide the short description of method(s) and its/their application in your case.</w:t>
      </w:r>
    </w:p>
    <w:p w:rsidR="00E42BFD" w:rsidRPr="001F19D1" w:rsidRDefault="00E42BFD" w:rsidP="001F19D1">
      <w:pPr>
        <w:spacing w:after="0" w:line="288" w:lineRule="auto"/>
        <w:rPr>
          <w:rFonts w:ascii="Times New Roman" w:hAnsi="Times New Roman" w:cs="Times New Roman"/>
          <w:sz w:val="24"/>
          <w:szCs w:val="24"/>
          <w:lang w:val="sl-SI"/>
        </w:rPr>
      </w:pPr>
    </w:p>
    <w:p w:rsidR="001F19D1" w:rsidRPr="001F19D1" w:rsidRDefault="001F19D1" w:rsidP="001F19D1">
      <w:pPr>
        <w:spacing w:after="0" w:line="288" w:lineRule="auto"/>
        <w:rPr>
          <w:rFonts w:ascii="Times New Roman" w:hAnsi="Times New Roman" w:cs="Times New Roman"/>
          <w:b/>
          <w:caps/>
          <w:sz w:val="24"/>
          <w:szCs w:val="24"/>
          <w:lang w:val="sl-SI"/>
        </w:rPr>
      </w:pPr>
      <w:r w:rsidRPr="001F19D1">
        <w:rPr>
          <w:rFonts w:ascii="Times New Roman" w:hAnsi="Times New Roman" w:cs="Times New Roman"/>
          <w:b/>
          <w:caps/>
          <w:sz w:val="24"/>
          <w:szCs w:val="24"/>
          <w:lang w:val="sl-SI"/>
        </w:rPr>
        <w:lastRenderedPageBreak/>
        <w:t>DAY 2 – Competencies and know-do gaps</w:t>
      </w:r>
    </w:p>
    <w:p w:rsidR="001F19D1" w:rsidRPr="001F19D1" w:rsidRDefault="001F19D1" w:rsidP="001F19D1">
      <w:pPr>
        <w:spacing w:after="0" w:line="288" w:lineRule="auto"/>
        <w:rPr>
          <w:rFonts w:ascii="Times New Roman" w:hAnsi="Times New Roman" w:cs="Times New Roman"/>
          <w:b/>
          <w:sz w:val="24"/>
          <w:szCs w:val="24"/>
          <w:u w:val="single"/>
          <w:lang w:val="sl-SI"/>
        </w:rPr>
      </w:pPr>
    </w:p>
    <w:p w:rsidR="001F19D1" w:rsidRPr="001F19D1" w:rsidRDefault="001F19D1" w:rsidP="001F19D1">
      <w:pPr>
        <w:spacing w:after="0" w:line="288" w:lineRule="auto"/>
        <w:rPr>
          <w:rFonts w:ascii="Times New Roman" w:hAnsi="Times New Roman" w:cs="Times New Roman"/>
          <w:b/>
          <w:sz w:val="24"/>
          <w:szCs w:val="24"/>
          <w:u w:val="single"/>
          <w:lang w:val="sl-SI"/>
        </w:rPr>
      </w:pPr>
      <w:r w:rsidRPr="001F19D1">
        <w:rPr>
          <w:rFonts w:ascii="Times New Roman" w:hAnsi="Times New Roman" w:cs="Times New Roman"/>
          <w:b/>
          <w:sz w:val="24"/>
          <w:szCs w:val="24"/>
          <w:u w:val="single"/>
          <w:lang w:val="sl-SI"/>
        </w:rPr>
        <w:t>9.00 – 13.00 Group work (Google Meet)</w:t>
      </w:r>
    </w:p>
    <w:p w:rsidR="001F19D1" w:rsidRPr="001F19D1" w:rsidRDefault="001F19D1" w:rsidP="001F19D1">
      <w:pPr>
        <w:spacing w:after="0" w:line="288" w:lineRule="auto"/>
        <w:rPr>
          <w:rFonts w:ascii="Times New Roman" w:hAnsi="Times New Roman" w:cs="Times New Roman"/>
          <w:b/>
          <w:sz w:val="24"/>
          <w:szCs w:val="24"/>
          <w:u w:val="single"/>
          <w:lang w:val="sl-SI"/>
        </w:rPr>
      </w:pPr>
    </w:p>
    <w:p w:rsidR="001F19D1" w:rsidRPr="001F19D1" w:rsidRDefault="001F19D1" w:rsidP="001F19D1">
      <w:pPr>
        <w:spacing w:after="0" w:line="288" w:lineRule="auto"/>
        <w:rPr>
          <w:rFonts w:ascii="Times New Roman" w:hAnsi="Times New Roman" w:cs="Times New Roman"/>
          <w:sz w:val="24"/>
          <w:szCs w:val="24"/>
          <w:lang w:val="sl-SI"/>
        </w:rPr>
      </w:pPr>
      <w:r w:rsidRPr="001F19D1">
        <w:rPr>
          <w:rFonts w:ascii="Times New Roman" w:hAnsi="Times New Roman" w:cs="Times New Roman"/>
          <w:i/>
          <w:sz w:val="24"/>
          <w:szCs w:val="24"/>
          <w:lang w:val="sl-SI"/>
        </w:rPr>
        <w:t>9.00 – 10.45</w:t>
      </w:r>
      <w:r w:rsidRPr="001F19D1">
        <w:rPr>
          <w:rFonts w:ascii="Times New Roman" w:hAnsi="Times New Roman" w:cs="Times New Roman"/>
          <w:sz w:val="24"/>
          <w:szCs w:val="24"/>
          <w:lang w:val="sl-SI"/>
        </w:rPr>
        <w:t xml:space="preserve"> – Roundtable 2: Reflections from practice, competencies needed and know-do gaps (VFU, local attendants sharing the practical experience)</w:t>
      </w:r>
    </w:p>
    <w:p w:rsidR="001F19D1" w:rsidRPr="001F19D1" w:rsidRDefault="001F19D1" w:rsidP="001F19D1">
      <w:pPr>
        <w:spacing w:after="0" w:line="288" w:lineRule="auto"/>
        <w:rPr>
          <w:rFonts w:ascii="Times New Roman" w:hAnsi="Times New Roman" w:cs="Times New Roman"/>
          <w:sz w:val="24"/>
          <w:szCs w:val="24"/>
          <w:lang w:val="sl-SI"/>
        </w:rPr>
      </w:pPr>
    </w:p>
    <w:p w:rsidR="001F19D1" w:rsidRPr="001F19D1" w:rsidRDefault="001F19D1" w:rsidP="001F19D1">
      <w:pPr>
        <w:spacing w:after="0" w:line="288" w:lineRule="auto"/>
        <w:rPr>
          <w:rFonts w:ascii="Times New Roman" w:hAnsi="Times New Roman" w:cs="Times New Roman"/>
          <w:sz w:val="24"/>
          <w:szCs w:val="24"/>
          <w:lang w:val="sl-SI"/>
        </w:rPr>
      </w:pPr>
      <w:r w:rsidRPr="001F19D1">
        <w:rPr>
          <w:rFonts w:ascii="Times New Roman" w:hAnsi="Times New Roman" w:cs="Times New Roman"/>
          <w:i/>
          <w:sz w:val="24"/>
          <w:szCs w:val="24"/>
          <w:lang w:val="sl-SI"/>
        </w:rPr>
        <w:t>11.10 – 13.00</w:t>
      </w:r>
      <w:r w:rsidRPr="001F19D1">
        <w:rPr>
          <w:rFonts w:ascii="Times New Roman" w:hAnsi="Times New Roman" w:cs="Times New Roman"/>
          <w:sz w:val="24"/>
          <w:szCs w:val="24"/>
          <w:lang w:val="sl-SI"/>
        </w:rPr>
        <w:t xml:space="preserve"> – Group meeting2: PA profession and teaching, matching competencies and know-do gaps (VFU moderating)</w:t>
      </w:r>
    </w:p>
    <w:p w:rsidR="001F19D1" w:rsidRPr="001F19D1" w:rsidRDefault="001F19D1" w:rsidP="001F19D1">
      <w:pPr>
        <w:spacing w:after="0" w:line="288" w:lineRule="auto"/>
        <w:rPr>
          <w:rFonts w:ascii="Times New Roman" w:hAnsi="Times New Roman" w:cs="Times New Roman"/>
          <w:sz w:val="24"/>
          <w:szCs w:val="24"/>
          <w:lang w:val="sl-SI"/>
        </w:rPr>
      </w:pPr>
    </w:p>
    <w:p w:rsidR="001F19D1" w:rsidRPr="001F19D1" w:rsidRDefault="001F19D1" w:rsidP="001F19D1">
      <w:pPr>
        <w:pStyle w:val="ListParagraph"/>
        <w:numPr>
          <w:ilvl w:val="0"/>
          <w:numId w:val="5"/>
        </w:numPr>
        <w:spacing w:after="0" w:line="288" w:lineRule="auto"/>
        <w:rPr>
          <w:rFonts w:ascii="Times New Roman" w:hAnsi="Times New Roman" w:cs="Times New Roman"/>
          <w:sz w:val="24"/>
          <w:szCs w:val="24"/>
          <w:lang w:val="sl-SI"/>
        </w:rPr>
      </w:pPr>
      <w:r w:rsidRPr="001F19D1">
        <w:rPr>
          <w:rFonts w:ascii="Times New Roman" w:hAnsi="Times New Roman" w:cs="Times New Roman"/>
          <w:sz w:val="24"/>
          <w:szCs w:val="24"/>
          <w:lang w:val="sl-SI"/>
        </w:rPr>
        <w:t xml:space="preserve">Inputs: the view from practice on relevant knowledge (competencies) needed in practice, missing competencies and know-do gaps  </w:t>
      </w:r>
    </w:p>
    <w:p w:rsidR="001F19D1" w:rsidRPr="001F19D1" w:rsidRDefault="001F19D1" w:rsidP="001F19D1">
      <w:pPr>
        <w:pStyle w:val="ListParagraph"/>
        <w:numPr>
          <w:ilvl w:val="0"/>
          <w:numId w:val="5"/>
        </w:numPr>
        <w:spacing w:after="0" w:line="288" w:lineRule="auto"/>
        <w:rPr>
          <w:rFonts w:ascii="Times New Roman" w:hAnsi="Times New Roman" w:cs="Times New Roman"/>
          <w:sz w:val="24"/>
          <w:szCs w:val="24"/>
          <w:lang w:val="sl-SI"/>
        </w:rPr>
      </w:pPr>
      <w:r w:rsidRPr="001F19D1">
        <w:rPr>
          <w:rFonts w:ascii="Times New Roman" w:hAnsi="Times New Roman" w:cs="Times New Roman"/>
          <w:sz w:val="24"/>
          <w:szCs w:val="24"/>
          <w:lang w:val="sl-SI"/>
        </w:rPr>
        <w:t>Expect outputs: know-do gaps identification, disciplinary, multi-disciplinary and intedisciplinary views on these gaps.</w:t>
      </w:r>
    </w:p>
    <w:p w:rsidR="001F19D1" w:rsidRPr="001F19D1" w:rsidRDefault="001F19D1" w:rsidP="001F19D1">
      <w:pPr>
        <w:spacing w:after="0" w:line="288" w:lineRule="auto"/>
        <w:rPr>
          <w:rFonts w:ascii="Times New Roman" w:hAnsi="Times New Roman" w:cs="Times New Roman"/>
          <w:sz w:val="24"/>
          <w:szCs w:val="24"/>
          <w:lang w:val="sl-SI"/>
        </w:rPr>
      </w:pPr>
    </w:p>
    <w:p w:rsidR="001F19D1" w:rsidRPr="001F19D1" w:rsidRDefault="001F19D1" w:rsidP="001F19D1">
      <w:pPr>
        <w:spacing w:after="0" w:line="288" w:lineRule="auto"/>
        <w:rPr>
          <w:rFonts w:ascii="Times New Roman" w:hAnsi="Times New Roman" w:cs="Times New Roman"/>
          <w:b/>
          <w:sz w:val="24"/>
          <w:szCs w:val="24"/>
          <w:u w:val="single"/>
          <w:lang w:val="sl-SI"/>
        </w:rPr>
      </w:pPr>
      <w:r w:rsidRPr="001F19D1">
        <w:rPr>
          <w:rFonts w:ascii="Times New Roman" w:hAnsi="Times New Roman" w:cs="Times New Roman"/>
          <w:b/>
          <w:sz w:val="24"/>
          <w:szCs w:val="24"/>
          <w:u w:val="single"/>
          <w:lang w:val="sl-SI"/>
        </w:rPr>
        <w:t>14.00 – 17.30 – Individual work</w:t>
      </w:r>
    </w:p>
    <w:p w:rsidR="00A27C42" w:rsidRDefault="001F19D1" w:rsidP="00A27C42">
      <w:pPr>
        <w:spacing w:after="0" w:line="288" w:lineRule="auto"/>
        <w:rPr>
          <w:rFonts w:ascii="Times New Roman" w:hAnsi="Times New Roman" w:cs="Times New Roman"/>
          <w:sz w:val="24"/>
          <w:szCs w:val="24"/>
          <w:lang w:val="sl-SI"/>
        </w:rPr>
      </w:pPr>
      <w:r w:rsidRPr="001F19D1">
        <w:rPr>
          <w:rFonts w:ascii="Times New Roman" w:hAnsi="Times New Roman" w:cs="Times New Roman"/>
          <w:sz w:val="24"/>
          <w:szCs w:val="24"/>
          <w:lang w:val="sl-SI"/>
        </w:rPr>
        <w:t>Selection of specific know-do gap, detailed elaboration in the possibilities to bridge this gap in teaching of PA, single-, inter-, and multi-disciplinary perspective. Individual written assignment</w:t>
      </w:r>
      <w:r w:rsidR="00E42BFD">
        <w:rPr>
          <w:rFonts w:ascii="Times New Roman" w:hAnsi="Times New Roman" w:cs="Times New Roman"/>
          <w:sz w:val="24"/>
          <w:szCs w:val="24"/>
          <w:lang w:val="sl-SI"/>
        </w:rPr>
        <w:t>:</w:t>
      </w:r>
    </w:p>
    <w:p w:rsidR="00A27C42" w:rsidRPr="00A27C42" w:rsidRDefault="00E42BFD" w:rsidP="00A27C42">
      <w:pPr>
        <w:spacing w:after="0" w:line="288" w:lineRule="auto"/>
        <w:rPr>
          <w:rFonts w:ascii="Times New Roman" w:hAnsi="Times New Roman" w:cs="Times New Roman"/>
          <w:sz w:val="24"/>
          <w:szCs w:val="24"/>
          <w:lang w:val="sl-SI"/>
        </w:rPr>
      </w:pPr>
      <w:r w:rsidRPr="00A27C42">
        <w:rPr>
          <w:rFonts w:ascii="Times New Roman" w:hAnsi="Times New Roman" w:cs="Times New Roman"/>
          <w:sz w:val="24"/>
          <w:szCs w:val="24"/>
          <w:lang w:val="sl-SI"/>
        </w:rPr>
        <w:t xml:space="preserve">1.     Please reflect on the gaps that have been outline during the workshop. How they could be bridged, from topics and techniques perspective in PA teaching, inter- and multi-disciplinary dimensions. Write short report. </w:t>
      </w:r>
    </w:p>
    <w:p w:rsidR="00E42BFD" w:rsidRPr="00A27C42" w:rsidRDefault="00E42BFD" w:rsidP="00A27C42">
      <w:pPr>
        <w:spacing w:after="0" w:line="288" w:lineRule="auto"/>
        <w:rPr>
          <w:rFonts w:ascii="Times New Roman" w:hAnsi="Times New Roman" w:cs="Times New Roman"/>
          <w:sz w:val="24"/>
          <w:szCs w:val="24"/>
        </w:rPr>
      </w:pPr>
      <w:r w:rsidRPr="00A27C42">
        <w:rPr>
          <w:rFonts w:ascii="Times New Roman" w:hAnsi="Times New Roman" w:cs="Times New Roman"/>
          <w:sz w:val="24"/>
          <w:szCs w:val="24"/>
          <w:lang w:val="sl-SI"/>
        </w:rPr>
        <w:t>2.     Considering your expertise, select one of the gap listed, and put additional reflection to it regarding the assignment stated above. If some gap has been missing from the list, please put it down, with brief description. Write short report.</w:t>
      </w:r>
    </w:p>
    <w:p w:rsidR="00E42BFD" w:rsidRPr="001F19D1" w:rsidRDefault="00E42BFD" w:rsidP="001F19D1">
      <w:pPr>
        <w:spacing w:after="0" w:line="288" w:lineRule="auto"/>
        <w:rPr>
          <w:rFonts w:ascii="Times New Roman" w:hAnsi="Times New Roman" w:cs="Times New Roman"/>
          <w:sz w:val="24"/>
          <w:szCs w:val="24"/>
          <w:lang w:val="sl-SI"/>
        </w:rPr>
      </w:pPr>
    </w:p>
    <w:p w:rsidR="001F19D1" w:rsidRPr="001F19D1" w:rsidRDefault="001F19D1" w:rsidP="001F19D1">
      <w:pPr>
        <w:spacing w:after="0" w:line="288" w:lineRule="auto"/>
        <w:rPr>
          <w:rFonts w:ascii="Times New Roman" w:hAnsi="Times New Roman" w:cs="Times New Roman"/>
          <w:sz w:val="24"/>
          <w:szCs w:val="24"/>
          <w:lang w:val="sl-SI"/>
        </w:rPr>
      </w:pPr>
    </w:p>
    <w:p w:rsidR="001F19D1" w:rsidRPr="001F19D1" w:rsidRDefault="001F19D1" w:rsidP="001F19D1">
      <w:pPr>
        <w:spacing w:after="0" w:line="288" w:lineRule="auto"/>
        <w:rPr>
          <w:rFonts w:ascii="Times New Roman" w:hAnsi="Times New Roman" w:cs="Times New Roman"/>
          <w:sz w:val="24"/>
          <w:szCs w:val="24"/>
          <w:lang w:val="sl-SI"/>
        </w:rPr>
      </w:pPr>
    </w:p>
    <w:p w:rsidR="001F19D1" w:rsidRPr="001F19D1" w:rsidRDefault="001F19D1" w:rsidP="001F19D1">
      <w:pPr>
        <w:spacing w:after="0" w:line="288" w:lineRule="auto"/>
        <w:rPr>
          <w:rFonts w:ascii="Times New Roman" w:hAnsi="Times New Roman" w:cs="Times New Roman"/>
          <w:b/>
          <w:caps/>
          <w:sz w:val="24"/>
          <w:szCs w:val="24"/>
          <w:lang w:val="sl-SI"/>
        </w:rPr>
      </w:pPr>
      <w:r w:rsidRPr="001F19D1">
        <w:rPr>
          <w:rFonts w:ascii="Times New Roman" w:hAnsi="Times New Roman" w:cs="Times New Roman"/>
          <w:b/>
          <w:caps/>
          <w:sz w:val="24"/>
          <w:szCs w:val="24"/>
          <w:lang w:val="sl-SI"/>
        </w:rPr>
        <w:t>DAY 3 – Framing the design of PA teaching</w:t>
      </w:r>
    </w:p>
    <w:p w:rsidR="001F19D1" w:rsidRPr="001F19D1" w:rsidRDefault="001F19D1" w:rsidP="001F19D1">
      <w:pPr>
        <w:spacing w:after="0" w:line="288" w:lineRule="auto"/>
        <w:rPr>
          <w:rFonts w:ascii="Times New Roman" w:hAnsi="Times New Roman" w:cs="Times New Roman"/>
          <w:b/>
          <w:sz w:val="24"/>
          <w:szCs w:val="24"/>
          <w:u w:val="single"/>
          <w:lang w:val="sl-SI"/>
        </w:rPr>
      </w:pPr>
    </w:p>
    <w:p w:rsidR="001F19D1" w:rsidRPr="001F19D1" w:rsidRDefault="001F19D1" w:rsidP="001F19D1">
      <w:pPr>
        <w:spacing w:after="0" w:line="288" w:lineRule="auto"/>
        <w:rPr>
          <w:rFonts w:ascii="Times New Roman" w:hAnsi="Times New Roman" w:cs="Times New Roman"/>
          <w:b/>
          <w:sz w:val="24"/>
          <w:szCs w:val="24"/>
          <w:u w:val="single"/>
          <w:lang w:val="sl-SI"/>
        </w:rPr>
      </w:pPr>
      <w:r w:rsidRPr="001F19D1">
        <w:rPr>
          <w:rFonts w:ascii="Times New Roman" w:hAnsi="Times New Roman" w:cs="Times New Roman"/>
          <w:b/>
          <w:sz w:val="24"/>
          <w:szCs w:val="24"/>
          <w:u w:val="single"/>
          <w:lang w:val="sl-SI"/>
        </w:rPr>
        <w:t>9.00 – 13.00 Group work (Google Meet)</w:t>
      </w:r>
    </w:p>
    <w:p w:rsidR="001F19D1" w:rsidRPr="001F19D1" w:rsidRDefault="001F19D1" w:rsidP="001F19D1">
      <w:pPr>
        <w:spacing w:after="0" w:line="288" w:lineRule="auto"/>
        <w:rPr>
          <w:rFonts w:ascii="Times New Roman" w:hAnsi="Times New Roman" w:cs="Times New Roman"/>
          <w:sz w:val="24"/>
          <w:szCs w:val="24"/>
          <w:lang w:val="sl-SI"/>
        </w:rPr>
      </w:pPr>
    </w:p>
    <w:p w:rsidR="001F19D1" w:rsidRPr="001F19D1" w:rsidRDefault="001F19D1" w:rsidP="001F19D1">
      <w:pPr>
        <w:spacing w:after="0" w:line="288" w:lineRule="auto"/>
        <w:rPr>
          <w:rFonts w:ascii="Times New Roman" w:hAnsi="Times New Roman" w:cs="Times New Roman"/>
          <w:sz w:val="24"/>
          <w:szCs w:val="24"/>
          <w:lang w:val="sl-SI"/>
        </w:rPr>
      </w:pPr>
      <w:r w:rsidRPr="001F19D1">
        <w:rPr>
          <w:rFonts w:ascii="Times New Roman" w:hAnsi="Times New Roman" w:cs="Times New Roman"/>
          <w:i/>
          <w:sz w:val="24"/>
          <w:szCs w:val="24"/>
          <w:lang w:val="sl-SI"/>
        </w:rPr>
        <w:t>9.00-10.45</w:t>
      </w:r>
      <w:r w:rsidRPr="001F19D1">
        <w:rPr>
          <w:rFonts w:ascii="Times New Roman" w:hAnsi="Times New Roman" w:cs="Times New Roman"/>
          <w:sz w:val="24"/>
          <w:szCs w:val="24"/>
          <w:lang w:val="sl-SI"/>
        </w:rPr>
        <w:t xml:space="preserve"> – Roundtable: Reflections and summarization on group meetings on day #1 and day #2 (moderating: MU, BBU)</w:t>
      </w:r>
    </w:p>
    <w:p w:rsidR="001F19D1" w:rsidRPr="001F19D1" w:rsidRDefault="001F19D1" w:rsidP="001F19D1">
      <w:pPr>
        <w:spacing w:after="0" w:line="288" w:lineRule="auto"/>
        <w:rPr>
          <w:rFonts w:ascii="Times New Roman" w:hAnsi="Times New Roman" w:cs="Times New Roman"/>
          <w:sz w:val="24"/>
          <w:szCs w:val="24"/>
          <w:lang w:val="sl-SI"/>
        </w:rPr>
      </w:pPr>
    </w:p>
    <w:p w:rsidR="001F19D1" w:rsidRPr="001F19D1" w:rsidRDefault="001F19D1" w:rsidP="001F19D1">
      <w:pPr>
        <w:spacing w:after="0" w:line="288" w:lineRule="auto"/>
        <w:rPr>
          <w:rFonts w:ascii="Times New Roman" w:hAnsi="Times New Roman" w:cs="Times New Roman"/>
          <w:sz w:val="24"/>
          <w:szCs w:val="24"/>
          <w:lang w:val="sl-SI"/>
        </w:rPr>
      </w:pPr>
      <w:r w:rsidRPr="001F19D1">
        <w:rPr>
          <w:rFonts w:ascii="Times New Roman" w:hAnsi="Times New Roman" w:cs="Times New Roman"/>
          <w:i/>
          <w:sz w:val="24"/>
          <w:szCs w:val="24"/>
          <w:lang w:val="sl-SI"/>
        </w:rPr>
        <w:t>11.10-12.45</w:t>
      </w:r>
      <w:r w:rsidRPr="001F19D1">
        <w:rPr>
          <w:rFonts w:ascii="Times New Roman" w:hAnsi="Times New Roman" w:cs="Times New Roman"/>
          <w:sz w:val="24"/>
          <w:szCs w:val="24"/>
          <w:lang w:val="sl-SI"/>
        </w:rPr>
        <w:t xml:space="preserve"> – Workshop: Experiental learning in PA: modules and methods selection; Format for concluding activities fort the IO finalization  (moderating: UL)</w:t>
      </w:r>
    </w:p>
    <w:p w:rsidR="001F19D1" w:rsidRPr="001F19D1" w:rsidRDefault="001F19D1" w:rsidP="001F19D1">
      <w:pPr>
        <w:spacing w:after="0" w:line="288" w:lineRule="auto"/>
        <w:rPr>
          <w:rFonts w:ascii="Times New Roman" w:hAnsi="Times New Roman" w:cs="Times New Roman"/>
          <w:sz w:val="24"/>
          <w:szCs w:val="24"/>
          <w:lang w:val="sl-SI"/>
        </w:rPr>
      </w:pPr>
    </w:p>
    <w:p w:rsidR="001F19D1" w:rsidRPr="001F19D1" w:rsidRDefault="001F19D1" w:rsidP="001F19D1">
      <w:pPr>
        <w:spacing w:after="0" w:line="288" w:lineRule="auto"/>
        <w:rPr>
          <w:rFonts w:ascii="Times New Roman" w:hAnsi="Times New Roman" w:cs="Times New Roman"/>
          <w:sz w:val="24"/>
          <w:szCs w:val="24"/>
          <w:lang w:val="sl-SI"/>
        </w:rPr>
      </w:pPr>
      <w:r w:rsidRPr="001F19D1">
        <w:rPr>
          <w:rFonts w:ascii="Times New Roman" w:hAnsi="Times New Roman" w:cs="Times New Roman"/>
          <w:i/>
          <w:sz w:val="24"/>
          <w:szCs w:val="24"/>
          <w:lang w:val="sl-SI"/>
        </w:rPr>
        <w:t>12.45 – 13.00</w:t>
      </w:r>
      <w:r w:rsidRPr="001F19D1">
        <w:rPr>
          <w:rFonts w:ascii="Times New Roman" w:hAnsi="Times New Roman" w:cs="Times New Roman"/>
          <w:sz w:val="24"/>
          <w:szCs w:val="24"/>
          <w:lang w:val="sl-SI"/>
        </w:rPr>
        <w:t xml:space="preserve"> – Closing of the workshop</w:t>
      </w:r>
    </w:p>
    <w:p w:rsidR="001F19D1" w:rsidRPr="001F19D1" w:rsidRDefault="001F19D1" w:rsidP="001F19D1">
      <w:pPr>
        <w:spacing w:after="0" w:line="288" w:lineRule="auto"/>
        <w:rPr>
          <w:rFonts w:ascii="Times New Roman" w:hAnsi="Times New Roman" w:cs="Times New Roman"/>
          <w:sz w:val="24"/>
          <w:szCs w:val="24"/>
          <w:lang w:val="sl-SI"/>
        </w:rPr>
      </w:pPr>
    </w:p>
    <w:p w:rsidR="001F19D1" w:rsidRPr="001F19D1" w:rsidRDefault="001F19D1" w:rsidP="001F19D1">
      <w:pPr>
        <w:pStyle w:val="ListParagraph"/>
        <w:numPr>
          <w:ilvl w:val="0"/>
          <w:numId w:val="6"/>
        </w:numPr>
        <w:spacing w:after="0" w:line="288" w:lineRule="auto"/>
        <w:rPr>
          <w:rFonts w:ascii="Times New Roman" w:hAnsi="Times New Roman" w:cs="Times New Roman"/>
          <w:sz w:val="24"/>
          <w:szCs w:val="24"/>
          <w:lang w:val="sl-SI"/>
        </w:rPr>
      </w:pPr>
      <w:r w:rsidRPr="001F19D1">
        <w:rPr>
          <w:rFonts w:ascii="Times New Roman" w:hAnsi="Times New Roman" w:cs="Times New Roman"/>
          <w:sz w:val="24"/>
          <w:szCs w:val="24"/>
          <w:lang w:val="sl-SI"/>
        </w:rPr>
        <w:t>Inputs: day 1 and day 2 activities</w:t>
      </w:r>
    </w:p>
    <w:p w:rsidR="001F19D1" w:rsidRPr="001F19D1" w:rsidRDefault="001F19D1" w:rsidP="001F19D1">
      <w:pPr>
        <w:pStyle w:val="ListParagraph"/>
        <w:numPr>
          <w:ilvl w:val="0"/>
          <w:numId w:val="6"/>
        </w:numPr>
        <w:spacing w:after="0" w:line="288" w:lineRule="auto"/>
        <w:rPr>
          <w:rFonts w:ascii="Times New Roman" w:hAnsi="Times New Roman" w:cs="Times New Roman"/>
          <w:sz w:val="24"/>
          <w:szCs w:val="24"/>
          <w:lang w:val="sl-SI"/>
        </w:rPr>
      </w:pPr>
      <w:r w:rsidRPr="001F19D1">
        <w:rPr>
          <w:rFonts w:ascii="Times New Roman" w:hAnsi="Times New Roman" w:cs="Times New Roman"/>
          <w:sz w:val="24"/>
          <w:szCs w:val="24"/>
          <w:lang w:val="sl-SI"/>
        </w:rPr>
        <w:lastRenderedPageBreak/>
        <w:t>Expected outputs: defining modules, sharing the responsibility for modules creation, agreeing on the format/structure of modules, deciding on outlines and deadlines fort he finalization of results part of MF.</w:t>
      </w:r>
    </w:p>
    <w:p w:rsidR="001F19D1" w:rsidRPr="001F19D1" w:rsidRDefault="001F19D1" w:rsidP="001F19D1">
      <w:pPr>
        <w:spacing w:after="0" w:line="288" w:lineRule="auto"/>
        <w:rPr>
          <w:rFonts w:ascii="Times New Roman" w:hAnsi="Times New Roman" w:cs="Times New Roman"/>
          <w:b/>
          <w:sz w:val="24"/>
          <w:szCs w:val="24"/>
          <w:u w:val="single"/>
          <w:lang w:val="sl-SI"/>
        </w:rPr>
      </w:pPr>
    </w:p>
    <w:p w:rsidR="001F19D1" w:rsidRPr="001F19D1" w:rsidRDefault="001F19D1" w:rsidP="001F19D1">
      <w:pPr>
        <w:spacing w:after="0" w:line="288" w:lineRule="auto"/>
        <w:rPr>
          <w:rFonts w:ascii="Times New Roman" w:hAnsi="Times New Roman" w:cs="Times New Roman"/>
          <w:b/>
          <w:sz w:val="24"/>
          <w:szCs w:val="24"/>
          <w:u w:val="single"/>
          <w:lang w:val="sl-SI"/>
        </w:rPr>
      </w:pPr>
      <w:r w:rsidRPr="001F19D1">
        <w:rPr>
          <w:rFonts w:ascii="Times New Roman" w:hAnsi="Times New Roman" w:cs="Times New Roman"/>
          <w:b/>
          <w:sz w:val="24"/>
          <w:szCs w:val="24"/>
          <w:u w:val="single"/>
          <w:lang w:val="sl-SI"/>
        </w:rPr>
        <w:t>14.00 – 17.30 – Individual work</w:t>
      </w:r>
    </w:p>
    <w:p w:rsidR="001F19D1" w:rsidRPr="00EC561F" w:rsidRDefault="004A2D55" w:rsidP="001F19D1">
      <w:pPr>
        <w:spacing w:after="0" w:line="288" w:lineRule="auto"/>
        <w:rPr>
          <w:rFonts w:ascii="Times New Roman" w:hAnsi="Times New Roman" w:cs="Times New Roman"/>
          <w:sz w:val="24"/>
          <w:szCs w:val="24"/>
        </w:rPr>
      </w:pPr>
      <w:r>
        <w:rPr>
          <w:rFonts w:ascii="Times New Roman" w:hAnsi="Times New Roman" w:cs="Times New Roman"/>
          <w:sz w:val="24"/>
          <w:szCs w:val="24"/>
        </w:rPr>
        <w:t>The assignment is based on the c</w:t>
      </w:r>
      <w:r w:rsidR="001F19D1" w:rsidRPr="00EC561F">
        <w:rPr>
          <w:rFonts w:ascii="Times New Roman" w:hAnsi="Times New Roman" w:cs="Times New Roman"/>
          <w:sz w:val="24"/>
          <w:szCs w:val="24"/>
        </w:rPr>
        <w:t>ollecting the mater</w:t>
      </w:r>
      <w:r>
        <w:rPr>
          <w:rFonts w:ascii="Times New Roman" w:hAnsi="Times New Roman" w:cs="Times New Roman"/>
          <w:sz w:val="24"/>
          <w:szCs w:val="24"/>
        </w:rPr>
        <w:t>ials for the module preparation, i.e. d</w:t>
      </w:r>
      <w:r w:rsidR="001F19D1" w:rsidRPr="00EC561F">
        <w:rPr>
          <w:rFonts w:ascii="Times New Roman" w:hAnsi="Times New Roman" w:cs="Times New Roman"/>
          <w:sz w:val="24"/>
          <w:szCs w:val="24"/>
        </w:rPr>
        <w:t>eveloping on the topic</w:t>
      </w:r>
      <w:r>
        <w:rPr>
          <w:rFonts w:ascii="Times New Roman" w:hAnsi="Times New Roman" w:cs="Times New Roman"/>
          <w:sz w:val="24"/>
          <w:szCs w:val="24"/>
        </w:rPr>
        <w:t>s</w:t>
      </w:r>
      <w:r w:rsidR="001F19D1" w:rsidRPr="00EC561F">
        <w:rPr>
          <w:rFonts w:ascii="Times New Roman" w:hAnsi="Times New Roman" w:cs="Times New Roman"/>
          <w:sz w:val="24"/>
          <w:szCs w:val="24"/>
        </w:rPr>
        <w:t xml:space="preserve"> and </w:t>
      </w:r>
      <w:r>
        <w:rPr>
          <w:rFonts w:ascii="Times New Roman" w:hAnsi="Times New Roman" w:cs="Times New Roman"/>
          <w:sz w:val="24"/>
          <w:szCs w:val="24"/>
        </w:rPr>
        <w:t>teaching, relevant for practice, aim being the p</w:t>
      </w:r>
      <w:r w:rsidR="001F19D1" w:rsidRPr="00EC561F">
        <w:rPr>
          <w:rFonts w:ascii="Times New Roman" w:hAnsi="Times New Roman" w:cs="Times New Roman"/>
          <w:sz w:val="24"/>
          <w:szCs w:val="24"/>
        </w:rPr>
        <w:t>reliminary draft creation. Individual written assignment</w:t>
      </w:r>
      <w:r>
        <w:rPr>
          <w:rFonts w:ascii="Times New Roman" w:hAnsi="Times New Roman" w:cs="Times New Roman"/>
          <w:sz w:val="24"/>
          <w:szCs w:val="24"/>
        </w:rPr>
        <w:t xml:space="preserve"> is</w:t>
      </w:r>
      <w:r w:rsidR="00A27C42" w:rsidRPr="00EC561F">
        <w:rPr>
          <w:rFonts w:ascii="Times New Roman" w:hAnsi="Times New Roman" w:cs="Times New Roman"/>
          <w:sz w:val="24"/>
          <w:szCs w:val="24"/>
        </w:rPr>
        <w:t>:</w:t>
      </w:r>
    </w:p>
    <w:p w:rsidR="00A27C42" w:rsidRPr="00EC561F" w:rsidRDefault="00A27C42" w:rsidP="00A27C42">
      <w:pPr>
        <w:pStyle w:val="gmail-msolistparagraph"/>
        <w:spacing w:before="0" w:beforeAutospacing="0" w:after="0" w:afterAutospacing="0" w:line="254" w:lineRule="auto"/>
      </w:pPr>
      <w:r w:rsidRPr="00EC561F">
        <w:rPr>
          <w:bCs/>
        </w:rPr>
        <w:t>1. Reflect on the possible structure of sessions, ex. Intended learning outcomes; what is missing; what is very important to be inside?</w:t>
      </w:r>
      <w:r w:rsidR="004A2D55">
        <w:t xml:space="preserve"> </w:t>
      </w:r>
    </w:p>
    <w:p w:rsidR="00A27C42" w:rsidRPr="00EC561F" w:rsidRDefault="00A27C42" w:rsidP="00A27C42">
      <w:pPr>
        <w:pStyle w:val="gmail-msolistparagraph"/>
        <w:spacing w:before="0" w:beforeAutospacing="0" w:after="0" w:afterAutospacing="0" w:line="254" w:lineRule="auto"/>
      </w:pPr>
      <w:r w:rsidRPr="00EC561F">
        <w:rPr>
          <w:bCs/>
        </w:rPr>
        <w:t xml:space="preserve">2. </w:t>
      </w:r>
      <w:r w:rsidR="004A2D55">
        <w:rPr>
          <w:bCs/>
        </w:rPr>
        <w:t>Reflect on l</w:t>
      </w:r>
      <w:r w:rsidRPr="00EC561F">
        <w:rPr>
          <w:bCs/>
        </w:rPr>
        <w:t xml:space="preserve">inking </w:t>
      </w:r>
      <w:r w:rsidR="004A2D55">
        <w:rPr>
          <w:bCs/>
        </w:rPr>
        <w:t xml:space="preserve">relevant and missing </w:t>
      </w:r>
      <w:r w:rsidRPr="00EC561F">
        <w:rPr>
          <w:bCs/>
        </w:rPr>
        <w:t>competenc</w:t>
      </w:r>
      <w:r w:rsidR="004A2D55">
        <w:rPr>
          <w:bCs/>
        </w:rPr>
        <w:t>i</w:t>
      </w:r>
      <w:r w:rsidRPr="00EC561F">
        <w:rPr>
          <w:bCs/>
        </w:rPr>
        <w:t xml:space="preserve">es </w:t>
      </w:r>
      <w:r w:rsidR="004A2D55">
        <w:rPr>
          <w:bCs/>
        </w:rPr>
        <w:t xml:space="preserve">for PA teaching </w:t>
      </w:r>
      <w:r w:rsidRPr="00EC561F">
        <w:rPr>
          <w:bCs/>
        </w:rPr>
        <w:t>with appropriate teaching</w:t>
      </w:r>
      <w:r w:rsidR="004A2D55">
        <w:rPr>
          <w:bCs/>
        </w:rPr>
        <w:t>, learning and assessments</w:t>
      </w:r>
      <w:r w:rsidRPr="00EC561F">
        <w:rPr>
          <w:bCs/>
        </w:rPr>
        <w:t xml:space="preserve"> me</w:t>
      </w:r>
      <w:r w:rsidR="004A2D55">
        <w:rPr>
          <w:bCs/>
        </w:rPr>
        <w:t>thods</w:t>
      </w:r>
      <w:r w:rsidRPr="00EC561F">
        <w:rPr>
          <w:bCs/>
        </w:rPr>
        <w:t>.</w:t>
      </w:r>
    </w:p>
    <w:p w:rsidR="00A27C42" w:rsidRPr="00A27C42" w:rsidRDefault="00A27C42" w:rsidP="001F19D1">
      <w:pPr>
        <w:spacing w:after="0" w:line="288" w:lineRule="auto"/>
        <w:rPr>
          <w:rFonts w:ascii="Times New Roman" w:hAnsi="Times New Roman" w:cs="Times New Roman"/>
          <w:sz w:val="24"/>
          <w:szCs w:val="24"/>
        </w:rPr>
      </w:pPr>
    </w:p>
    <w:p w:rsidR="001F19D1" w:rsidRPr="00A27C42" w:rsidRDefault="001F19D1" w:rsidP="001F19D1">
      <w:pPr>
        <w:rPr>
          <w:rFonts w:ascii="Times New Roman" w:hAnsi="Times New Roman" w:cs="Times New Roman"/>
          <w:sz w:val="24"/>
          <w:szCs w:val="24"/>
          <w:lang w:val="sl-SI"/>
        </w:rPr>
      </w:pPr>
    </w:p>
    <w:p w:rsidR="001F19D1" w:rsidRPr="001F19D1" w:rsidRDefault="001F19D1">
      <w:pPr>
        <w:rPr>
          <w:rFonts w:ascii="Times New Roman" w:hAnsi="Times New Roman" w:cs="Times New Roman"/>
          <w:sz w:val="24"/>
          <w:szCs w:val="24"/>
        </w:rPr>
      </w:pPr>
    </w:p>
    <w:p w:rsidR="001F19D1" w:rsidRPr="001F19D1" w:rsidRDefault="001F19D1">
      <w:pPr>
        <w:rPr>
          <w:rFonts w:ascii="Times New Roman" w:hAnsi="Times New Roman" w:cs="Times New Roman"/>
          <w:sz w:val="24"/>
          <w:szCs w:val="24"/>
        </w:rPr>
      </w:pPr>
    </w:p>
    <w:sectPr w:rsidR="001F19D1" w:rsidRPr="001F19D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69A" w:rsidRDefault="00DB069A" w:rsidP="001F19D1">
      <w:pPr>
        <w:spacing w:after="0" w:line="240" w:lineRule="auto"/>
      </w:pPr>
      <w:r>
        <w:separator/>
      </w:r>
    </w:p>
  </w:endnote>
  <w:endnote w:type="continuationSeparator" w:id="0">
    <w:p w:rsidR="00DB069A" w:rsidRDefault="00DB069A" w:rsidP="001F1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460006"/>
      <w:docPartObj>
        <w:docPartGallery w:val="Page Numbers (Bottom of Page)"/>
        <w:docPartUnique/>
      </w:docPartObj>
    </w:sdtPr>
    <w:sdtEndPr>
      <w:rPr>
        <w:noProof/>
      </w:rPr>
    </w:sdtEndPr>
    <w:sdtContent>
      <w:p w:rsidR="001F19D1" w:rsidRDefault="001F19D1">
        <w:pPr>
          <w:pStyle w:val="Footer"/>
          <w:jc w:val="center"/>
        </w:pPr>
        <w:r>
          <w:fldChar w:fldCharType="begin"/>
        </w:r>
        <w:r>
          <w:instrText xml:space="preserve"> PAGE   \* MERGEFORMAT </w:instrText>
        </w:r>
        <w:r>
          <w:fldChar w:fldCharType="separate"/>
        </w:r>
        <w:r w:rsidR="003A28DA">
          <w:rPr>
            <w:noProof/>
          </w:rPr>
          <w:t>6</w:t>
        </w:r>
        <w:r>
          <w:rPr>
            <w:noProof/>
          </w:rPr>
          <w:fldChar w:fldCharType="end"/>
        </w:r>
      </w:p>
    </w:sdtContent>
  </w:sdt>
  <w:p w:rsidR="001F19D1" w:rsidRDefault="001F19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69A" w:rsidRDefault="00DB069A" w:rsidP="001F19D1">
      <w:pPr>
        <w:spacing w:after="0" w:line="240" w:lineRule="auto"/>
      </w:pPr>
      <w:r>
        <w:separator/>
      </w:r>
    </w:p>
  </w:footnote>
  <w:footnote w:type="continuationSeparator" w:id="0">
    <w:p w:rsidR="00DB069A" w:rsidRDefault="00DB069A" w:rsidP="001F19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355FE"/>
    <w:multiLevelType w:val="hybridMultilevel"/>
    <w:tmpl w:val="1CCAF4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49C34AD"/>
    <w:multiLevelType w:val="hybridMultilevel"/>
    <w:tmpl w:val="2B62CC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C2A7ABB"/>
    <w:multiLevelType w:val="hybridMultilevel"/>
    <w:tmpl w:val="BAB8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C1693E"/>
    <w:multiLevelType w:val="hybridMultilevel"/>
    <w:tmpl w:val="77C6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D81721"/>
    <w:multiLevelType w:val="hybridMultilevel"/>
    <w:tmpl w:val="1AB4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5B371E"/>
    <w:multiLevelType w:val="hybridMultilevel"/>
    <w:tmpl w:val="8EC2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9D3022"/>
    <w:multiLevelType w:val="hybridMultilevel"/>
    <w:tmpl w:val="6F7458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41C"/>
    <w:rsid w:val="00155C5C"/>
    <w:rsid w:val="001F19D1"/>
    <w:rsid w:val="00303F77"/>
    <w:rsid w:val="003A28DA"/>
    <w:rsid w:val="00423339"/>
    <w:rsid w:val="004A2D55"/>
    <w:rsid w:val="004A4F4C"/>
    <w:rsid w:val="00550A76"/>
    <w:rsid w:val="005E60F6"/>
    <w:rsid w:val="006C341C"/>
    <w:rsid w:val="006F35BB"/>
    <w:rsid w:val="007541AE"/>
    <w:rsid w:val="00993D30"/>
    <w:rsid w:val="00A27C42"/>
    <w:rsid w:val="00DB069A"/>
    <w:rsid w:val="00DE4DAE"/>
    <w:rsid w:val="00E42BFD"/>
    <w:rsid w:val="00E5155F"/>
    <w:rsid w:val="00EC56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41C"/>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DAE"/>
    <w:pPr>
      <w:ind w:left="720"/>
      <w:contextualSpacing/>
    </w:pPr>
  </w:style>
  <w:style w:type="paragraph" w:styleId="Header">
    <w:name w:val="header"/>
    <w:basedOn w:val="Normal"/>
    <w:link w:val="HeaderChar"/>
    <w:uiPriority w:val="99"/>
    <w:unhideWhenUsed/>
    <w:rsid w:val="001F19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9D1"/>
    <w:rPr>
      <w:lang w:val="en-US"/>
    </w:rPr>
  </w:style>
  <w:style w:type="paragraph" w:styleId="Footer">
    <w:name w:val="footer"/>
    <w:basedOn w:val="Normal"/>
    <w:link w:val="FooterChar"/>
    <w:uiPriority w:val="99"/>
    <w:unhideWhenUsed/>
    <w:rsid w:val="001F19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9D1"/>
    <w:rPr>
      <w:lang w:val="en-US"/>
    </w:rPr>
  </w:style>
  <w:style w:type="paragraph" w:customStyle="1" w:styleId="gmail-m8002910022822933717msolistparagraph">
    <w:name w:val="gmail-m_8002910022822933717msolistparagraph"/>
    <w:basedOn w:val="Normal"/>
    <w:rsid w:val="00E42BFD"/>
    <w:pPr>
      <w:spacing w:before="100" w:beforeAutospacing="1" w:after="100" w:afterAutospacing="1" w:line="240" w:lineRule="auto"/>
    </w:pPr>
    <w:rPr>
      <w:rFonts w:ascii="Times New Roman" w:hAnsi="Times New Roman" w:cs="Times New Roman"/>
      <w:sz w:val="24"/>
      <w:szCs w:val="24"/>
      <w:lang w:val="sk-SK" w:eastAsia="sk-SK"/>
    </w:rPr>
  </w:style>
  <w:style w:type="paragraph" w:customStyle="1" w:styleId="gmail-msolistparagraph">
    <w:name w:val="gmail-msolistparagraph"/>
    <w:basedOn w:val="Normal"/>
    <w:rsid w:val="00A27C42"/>
    <w:pPr>
      <w:spacing w:before="100" w:beforeAutospacing="1" w:after="100" w:afterAutospacing="1" w:line="240" w:lineRule="auto"/>
    </w:pPr>
    <w:rPr>
      <w:rFonts w:ascii="Times New Roman" w:hAnsi="Times New Roman" w:cs="Times New Roman"/>
      <w:sz w:val="24"/>
      <w:szCs w:val="24"/>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41C"/>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DAE"/>
    <w:pPr>
      <w:ind w:left="720"/>
      <w:contextualSpacing/>
    </w:pPr>
  </w:style>
  <w:style w:type="paragraph" w:styleId="Header">
    <w:name w:val="header"/>
    <w:basedOn w:val="Normal"/>
    <w:link w:val="HeaderChar"/>
    <w:uiPriority w:val="99"/>
    <w:unhideWhenUsed/>
    <w:rsid w:val="001F19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9D1"/>
    <w:rPr>
      <w:lang w:val="en-US"/>
    </w:rPr>
  </w:style>
  <w:style w:type="paragraph" w:styleId="Footer">
    <w:name w:val="footer"/>
    <w:basedOn w:val="Normal"/>
    <w:link w:val="FooterChar"/>
    <w:uiPriority w:val="99"/>
    <w:unhideWhenUsed/>
    <w:rsid w:val="001F19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9D1"/>
    <w:rPr>
      <w:lang w:val="en-US"/>
    </w:rPr>
  </w:style>
  <w:style w:type="paragraph" w:customStyle="1" w:styleId="gmail-m8002910022822933717msolistparagraph">
    <w:name w:val="gmail-m_8002910022822933717msolistparagraph"/>
    <w:basedOn w:val="Normal"/>
    <w:rsid w:val="00E42BFD"/>
    <w:pPr>
      <w:spacing w:before="100" w:beforeAutospacing="1" w:after="100" w:afterAutospacing="1" w:line="240" w:lineRule="auto"/>
    </w:pPr>
    <w:rPr>
      <w:rFonts w:ascii="Times New Roman" w:hAnsi="Times New Roman" w:cs="Times New Roman"/>
      <w:sz w:val="24"/>
      <w:szCs w:val="24"/>
      <w:lang w:val="sk-SK" w:eastAsia="sk-SK"/>
    </w:rPr>
  </w:style>
  <w:style w:type="paragraph" w:customStyle="1" w:styleId="gmail-msolistparagraph">
    <w:name w:val="gmail-msolistparagraph"/>
    <w:basedOn w:val="Normal"/>
    <w:rsid w:val="00A27C42"/>
    <w:pPr>
      <w:spacing w:before="100" w:beforeAutospacing="1" w:after="100" w:afterAutospacing="1" w:line="240" w:lineRule="auto"/>
    </w:pPr>
    <w:rPr>
      <w:rFonts w:ascii="Times New Roman" w:hAnsi="Times New Roman" w:cs="Times New Roman"/>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gajdosova</dc:creator>
  <cp:lastModifiedBy>gajdosova</cp:lastModifiedBy>
  <cp:revision>2</cp:revision>
  <dcterms:created xsi:type="dcterms:W3CDTF">2020-11-12T14:43:00Z</dcterms:created>
  <dcterms:modified xsi:type="dcterms:W3CDTF">2020-11-12T14:43:00Z</dcterms:modified>
</cp:coreProperties>
</file>